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32" w:rsidRPr="009D5AE8" w:rsidRDefault="00695832" w:rsidP="00695832">
      <w:pPr>
        <w:jc w:val="center"/>
        <w:rPr>
          <w:lang w:val="ru-RU"/>
        </w:rPr>
      </w:pPr>
      <w:r w:rsidRPr="009D5AE8">
        <w:rPr>
          <w:lang w:val="ru-RU"/>
        </w:rPr>
        <w:t xml:space="preserve">Форма 4. </w:t>
      </w:r>
      <w:r w:rsidRPr="009D5AE8">
        <w:rPr>
          <w:b/>
          <w:lang w:val="ru-RU"/>
        </w:rPr>
        <w:t xml:space="preserve">Анкета </w:t>
      </w:r>
      <w:bookmarkStart w:id="0" w:name="_GoBack"/>
      <w:r w:rsidRPr="009D5AE8">
        <w:rPr>
          <w:b/>
          <w:lang w:val="ru-RU"/>
        </w:rPr>
        <w:t>дисциплины «Информационные технологии в лингвистике».</w:t>
      </w:r>
      <w:bookmarkEnd w:id="0"/>
    </w:p>
    <w:p w:rsidR="00695832" w:rsidRPr="009D5AE8" w:rsidRDefault="00695832" w:rsidP="00695832">
      <w:pPr>
        <w:rPr>
          <w:i/>
          <w:lang w:val="ru-RU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7346"/>
      </w:tblGrid>
      <w:tr w:rsidR="00695832" w:rsidRPr="009D5AE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Код</w:t>
            </w:r>
            <w:proofErr w:type="spellEnd"/>
            <w:r w:rsidRPr="0038187D">
              <w:rPr>
                <w:b/>
              </w:rPr>
              <w:t xml:space="preserve"> </w:t>
            </w:r>
            <w:proofErr w:type="spellStart"/>
            <w:r w:rsidRPr="0038187D">
              <w:rPr>
                <w:b/>
              </w:rPr>
              <w:t>дисциплины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snapToGrid w:val="0"/>
              <w:rPr>
                <w:lang w:val="ru-RU"/>
              </w:rPr>
            </w:pPr>
            <w:r w:rsidRPr="009D5AE8">
              <w:rPr>
                <w:lang w:val="ru-RU"/>
              </w:rPr>
              <w:t>Б 2.В.1 - базовая часть, вузовский компонент, математико-естественных наук</w:t>
            </w:r>
          </w:p>
        </w:tc>
      </w:tr>
      <w:tr w:rsidR="00695832" w:rsidRPr="0038187D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Название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дисциплины</w:t>
            </w:r>
            <w:proofErr w:type="spellEnd"/>
            <w:r w:rsidRPr="0038187D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A932F4" w:rsidRDefault="00695832" w:rsidP="00C235B4">
            <w:pPr>
              <w:snapToGrid w:val="0"/>
            </w:pP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в </w:t>
            </w:r>
            <w:proofErr w:type="spellStart"/>
            <w:r>
              <w:t>лингвистике</w:t>
            </w:r>
            <w:proofErr w:type="spellEnd"/>
          </w:p>
        </w:tc>
      </w:tr>
      <w:tr w:rsidR="00695832" w:rsidRPr="0038187D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Объем дисциплины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в кредитах </w:t>
            </w:r>
            <w:r w:rsidRPr="0038187D">
              <w:rPr>
                <w:b/>
              </w:rPr>
              <w:t>ECTS</w:t>
            </w:r>
            <w:r w:rsidRPr="009D5AE8">
              <w:rPr>
                <w:b/>
                <w:lang w:val="ru-RU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Pr>
              <w:snapToGrid w:val="0"/>
            </w:pPr>
            <w:r>
              <w:t>2</w:t>
            </w:r>
            <w:r w:rsidRPr="0038187D">
              <w:t xml:space="preserve"> </w:t>
            </w:r>
            <w:proofErr w:type="spellStart"/>
            <w:r w:rsidRPr="0038187D">
              <w:t>кредита</w:t>
            </w:r>
            <w:proofErr w:type="spellEnd"/>
          </w:p>
        </w:tc>
      </w:tr>
      <w:tr w:rsidR="00695832" w:rsidRPr="0038187D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Семестр</w:t>
            </w:r>
            <w:proofErr w:type="spellEnd"/>
            <w:r w:rsidRPr="0038187D">
              <w:rPr>
                <w:b/>
              </w:rPr>
              <w:t xml:space="preserve"> и </w:t>
            </w:r>
            <w:proofErr w:type="spellStart"/>
            <w:r w:rsidRPr="0038187D">
              <w:rPr>
                <w:b/>
              </w:rPr>
              <w:t>год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обучения</w:t>
            </w:r>
            <w:proofErr w:type="spellEnd"/>
            <w:r w:rsidRPr="0038187D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Pr>
              <w:snapToGrid w:val="0"/>
            </w:pPr>
            <w:r>
              <w:t>2 семестр,2018</w:t>
            </w:r>
          </w:p>
        </w:tc>
      </w:tr>
      <w:tr w:rsidR="00695832" w:rsidRPr="009D5AE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Цель</w:t>
            </w:r>
            <w:proofErr w:type="spellEnd"/>
            <w:r w:rsidRPr="0038187D">
              <w:rPr>
                <w:b/>
              </w:rPr>
              <w:t xml:space="preserve"> </w:t>
            </w:r>
            <w:proofErr w:type="spellStart"/>
            <w:r w:rsidRPr="0038187D">
              <w:rPr>
                <w:b/>
              </w:rPr>
              <w:t>дисциплины</w:t>
            </w:r>
            <w:proofErr w:type="spellEnd"/>
            <w:r w:rsidRPr="0038187D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rPr>
                <w:szCs w:val="20"/>
                <w:lang w:val="ru-RU"/>
              </w:rPr>
            </w:pPr>
            <w:r w:rsidRPr="009D5AE8">
              <w:rPr>
                <w:szCs w:val="28"/>
                <w:lang w:val="ru-RU"/>
              </w:rPr>
              <w:t xml:space="preserve">Основной целью курса информационные технологии в лингвистике является </w:t>
            </w:r>
            <w:r w:rsidRPr="009D5AE8">
              <w:rPr>
                <w:szCs w:val="26"/>
                <w:lang w:val="ru-RU"/>
              </w:rPr>
              <w:t>подготовка студентов-лингвистов</w:t>
            </w:r>
            <w:r w:rsidRPr="009D5AE8">
              <w:rPr>
                <w:szCs w:val="20"/>
                <w:lang w:val="ru-RU"/>
              </w:rPr>
              <w:t xml:space="preserve"> к работе с современными информационно-поисковыми и экспертными </w:t>
            </w:r>
            <w:proofErr w:type="gramStart"/>
            <w:r w:rsidRPr="009D5AE8">
              <w:rPr>
                <w:szCs w:val="20"/>
                <w:lang w:val="ru-RU"/>
              </w:rPr>
              <w:t>системами,  компьютерными</w:t>
            </w:r>
            <w:proofErr w:type="gramEnd"/>
            <w:r w:rsidRPr="009D5AE8">
              <w:rPr>
                <w:szCs w:val="20"/>
                <w:lang w:val="ru-RU"/>
              </w:rPr>
              <w:t xml:space="preserve"> сетями, системами представления знаний, хранения и обработки информации, а также автоматизированному переводу. </w:t>
            </w:r>
          </w:p>
        </w:tc>
      </w:tr>
      <w:tr w:rsidR="00695832" w:rsidRPr="0038187D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Пререквизиты</w:t>
            </w:r>
            <w:proofErr w:type="spellEnd"/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дисциплины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widowControl w:val="0"/>
              <w:jc w:val="both"/>
              <w:rPr>
                <w:lang w:val="ru-RU"/>
              </w:rPr>
            </w:pPr>
            <w:r w:rsidRPr="009D5AE8">
              <w:rPr>
                <w:lang w:val="ru-RU"/>
              </w:rPr>
              <w:t>Дисциплине «Информационные технологии в лингвистике» предшествует освоение дисциплин (ПРЕРЕКВИЗИТЫ):</w:t>
            </w:r>
          </w:p>
          <w:p w:rsidR="00695832" w:rsidRDefault="00695832" w:rsidP="00C235B4">
            <w:pPr>
              <w:widowControl w:val="0"/>
              <w:jc w:val="both"/>
            </w:pPr>
            <w:r>
              <w:t xml:space="preserve">- </w:t>
            </w:r>
            <w:proofErr w:type="spellStart"/>
            <w:r>
              <w:t>Информатика</w:t>
            </w:r>
            <w:proofErr w:type="spellEnd"/>
          </w:p>
          <w:p w:rsidR="00695832" w:rsidRPr="001645AF" w:rsidRDefault="00695832" w:rsidP="00C235B4">
            <w:pPr>
              <w:widowControl w:val="0"/>
              <w:jc w:val="both"/>
            </w:pPr>
            <w:r>
              <w:t xml:space="preserve">-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языкознание</w:t>
            </w:r>
            <w:proofErr w:type="spellEnd"/>
          </w:p>
        </w:tc>
      </w:tr>
      <w:tr w:rsidR="00695832" w:rsidRPr="009D5AE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Результаты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обучения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дисциплины</w:t>
            </w:r>
            <w:proofErr w:type="spellEnd"/>
            <w:r w:rsidRPr="0038187D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jc w:val="both"/>
              <w:rPr>
                <w:bCs/>
                <w:szCs w:val="20"/>
                <w:lang w:val="ru-RU"/>
              </w:rPr>
            </w:pPr>
            <w:proofErr w:type="gramStart"/>
            <w:r w:rsidRPr="009D5AE8">
              <w:rPr>
                <w:i/>
                <w:lang w:val="ru-RU"/>
              </w:rPr>
              <w:t xml:space="preserve">Знать </w:t>
            </w:r>
            <w:r w:rsidRPr="009D5AE8">
              <w:rPr>
                <w:bCs/>
                <w:szCs w:val="20"/>
                <w:lang w:val="ru-RU"/>
              </w:rPr>
              <w:t xml:space="preserve"> -</w:t>
            </w:r>
            <w:proofErr w:type="gramEnd"/>
            <w:r w:rsidRPr="009D5AE8">
              <w:rPr>
                <w:bCs/>
                <w:szCs w:val="20"/>
                <w:lang w:val="ru-RU"/>
              </w:rPr>
              <w:t xml:space="preserve"> основные методы, способы и средства получения, хранения и переработки информации, навыки работы с компьютером как средством управления информацией, в том числе в глобальных компьютерных сетях и корпоративных информационных системах.</w:t>
            </w:r>
          </w:p>
          <w:p w:rsidR="00695832" w:rsidRPr="009D5AE8" w:rsidRDefault="00695832" w:rsidP="00C235B4">
            <w:pPr>
              <w:widowControl w:val="0"/>
              <w:jc w:val="both"/>
              <w:rPr>
                <w:lang w:val="ru-RU"/>
              </w:rPr>
            </w:pPr>
            <w:r w:rsidRPr="009D5AE8">
              <w:rPr>
                <w:i/>
                <w:lang w:val="ru-RU"/>
              </w:rPr>
              <w:t xml:space="preserve">Уметь - </w:t>
            </w:r>
            <w:r w:rsidRPr="009D5AE8">
              <w:rPr>
                <w:lang w:val="ru-RU"/>
              </w:rPr>
              <w:t>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перевода.</w:t>
            </w:r>
          </w:p>
          <w:p w:rsidR="00695832" w:rsidRPr="009D5AE8" w:rsidRDefault="00695832" w:rsidP="00C235B4">
            <w:pPr>
              <w:widowControl w:val="0"/>
              <w:jc w:val="both"/>
              <w:rPr>
                <w:sz w:val="28"/>
                <w:lang w:val="ru-RU"/>
              </w:rPr>
            </w:pPr>
            <w:r w:rsidRPr="009D5AE8">
              <w:rPr>
                <w:lang w:val="ru-RU" w:eastAsia="en-US"/>
              </w:rPr>
              <w:t>-работать с электронными словарями и другими электронными ресурсами для решения лингвистических задач</w:t>
            </w:r>
          </w:p>
          <w:p w:rsidR="00695832" w:rsidRPr="009D5AE8" w:rsidRDefault="00695832" w:rsidP="00C235B4">
            <w:pPr>
              <w:widowControl w:val="0"/>
              <w:jc w:val="both"/>
              <w:rPr>
                <w:lang w:val="ru-RU"/>
              </w:rPr>
            </w:pPr>
          </w:p>
          <w:p w:rsidR="00695832" w:rsidRPr="009D5AE8" w:rsidRDefault="00695832" w:rsidP="00C235B4">
            <w:pPr>
              <w:widowControl w:val="0"/>
              <w:jc w:val="both"/>
              <w:rPr>
                <w:lang w:val="ru-RU"/>
              </w:rPr>
            </w:pPr>
            <w:r w:rsidRPr="009D5AE8">
              <w:rPr>
                <w:i/>
                <w:lang w:val="ru-RU"/>
              </w:rPr>
              <w:t>Владеть</w:t>
            </w:r>
            <w:r w:rsidRPr="009D5AE8">
              <w:rPr>
                <w:bCs/>
                <w:lang w:val="ru-RU"/>
              </w:rPr>
              <w:t xml:space="preserve"> </w:t>
            </w:r>
            <w:r w:rsidRPr="009D5AE8">
              <w:rPr>
                <w:szCs w:val="20"/>
                <w:lang w:val="ru-RU"/>
              </w:rPr>
              <w:t xml:space="preserve">стандартными способами решения основных типов задач в области лингвистического обеспечения информационных и других прикладных систем. </w:t>
            </w:r>
          </w:p>
        </w:tc>
      </w:tr>
      <w:tr w:rsidR="00695832" w:rsidRPr="0038187D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Метод</w:t>
            </w:r>
            <w:proofErr w:type="spellEnd"/>
            <w:r w:rsidRPr="0038187D">
              <w:rPr>
                <w:b/>
              </w:rPr>
              <w:t xml:space="preserve"> </w:t>
            </w:r>
            <w:proofErr w:type="spellStart"/>
            <w:r w:rsidRPr="0038187D">
              <w:rPr>
                <w:b/>
              </w:rPr>
              <w:t>оценивания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snapToGrid w:val="0"/>
              <w:rPr>
                <w:lang w:val="ru-RU"/>
              </w:rPr>
            </w:pPr>
            <w:r w:rsidRPr="009D5AE8">
              <w:rPr>
                <w:lang w:val="ru-RU"/>
              </w:rPr>
              <w:t xml:space="preserve">Лекционные и практические занятия </w:t>
            </w:r>
            <w:proofErr w:type="gramStart"/>
            <w:r w:rsidRPr="009D5AE8">
              <w:rPr>
                <w:lang w:val="ru-RU"/>
              </w:rPr>
              <w:t>( активное</w:t>
            </w:r>
            <w:proofErr w:type="gramEnd"/>
            <w:r w:rsidRPr="009D5AE8">
              <w:rPr>
                <w:lang w:val="ru-RU"/>
              </w:rPr>
              <w:t xml:space="preserve"> участие, устный опрос теоретического материала, модули.\</w:t>
            </w:r>
          </w:p>
          <w:p w:rsidR="00695832" w:rsidRPr="009D5AE8" w:rsidRDefault="00695832" w:rsidP="00C235B4">
            <w:pPr>
              <w:snapToGrid w:val="0"/>
              <w:rPr>
                <w:lang w:val="ru-RU"/>
              </w:rPr>
            </w:pPr>
            <w:r w:rsidRPr="009D5AE8">
              <w:rPr>
                <w:lang w:val="ru-RU"/>
              </w:rPr>
              <w:t xml:space="preserve">(СРС)- проверка преподавателем усвоения студентами </w:t>
            </w:r>
            <w:proofErr w:type="gramStart"/>
            <w:r w:rsidRPr="009D5AE8">
              <w:rPr>
                <w:lang w:val="ru-RU"/>
              </w:rPr>
              <w:t>материала,  предусмотренные</w:t>
            </w:r>
            <w:proofErr w:type="gramEnd"/>
            <w:r w:rsidRPr="009D5AE8">
              <w:rPr>
                <w:lang w:val="ru-RU"/>
              </w:rPr>
              <w:t xml:space="preserve"> учебным планом формы лекций и практических занятий.  </w:t>
            </w:r>
          </w:p>
          <w:p w:rsidR="00695832" w:rsidRPr="0038187D" w:rsidRDefault="00695832" w:rsidP="00C235B4">
            <w:pPr>
              <w:snapToGrid w:val="0"/>
            </w:pPr>
            <w:proofErr w:type="gramStart"/>
            <w:r w:rsidRPr="009D5AE8">
              <w:rPr>
                <w:i/>
                <w:lang w:val="ru-RU"/>
              </w:rPr>
              <w:t>Тесты(</w:t>
            </w:r>
            <w:proofErr w:type="spellStart"/>
            <w:proofErr w:type="gramEnd"/>
            <w:r w:rsidRPr="009D5AE8">
              <w:rPr>
                <w:i/>
                <w:lang w:val="ru-RU"/>
              </w:rPr>
              <w:t>желат</w:t>
            </w:r>
            <w:proofErr w:type="spellEnd"/>
            <w:r w:rsidRPr="009D5AE8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on</w:t>
            </w:r>
            <w:r w:rsidRPr="009D5AE8">
              <w:rPr>
                <w:i/>
                <w:lang w:val="ru-RU"/>
              </w:rPr>
              <w:t>-</w:t>
            </w:r>
            <w:r>
              <w:rPr>
                <w:i/>
                <w:lang w:val="en-US"/>
              </w:rPr>
              <w:t>line</w:t>
            </w:r>
            <w:r w:rsidRPr="009D5AE8">
              <w:rPr>
                <w:i/>
                <w:lang w:val="ru-RU"/>
              </w:rPr>
              <w:t xml:space="preserve"> тест программы) –</w:t>
            </w:r>
            <w:r w:rsidRPr="009D5AE8">
              <w:rPr>
                <w:lang w:val="ru-RU"/>
              </w:rPr>
              <w:t xml:space="preserve"> инструмент, с помощью которого преподаватель оценивает степень достижения студентом требуемых знаний, умений, навыков. </w:t>
            </w:r>
            <w:proofErr w:type="spellStart"/>
            <w:r>
              <w:t>П</w:t>
            </w:r>
            <w:r w:rsidRPr="0038187D">
              <w:t>резентация</w:t>
            </w:r>
            <w:proofErr w:type="spellEnd"/>
            <w:r w:rsidRPr="0038187D">
              <w:t xml:space="preserve"> – </w:t>
            </w:r>
            <w:proofErr w:type="spellStart"/>
            <w:r w:rsidRPr="0038187D">
              <w:t>способ</w:t>
            </w:r>
            <w:proofErr w:type="spellEnd"/>
            <w:r w:rsidRPr="0038187D">
              <w:t xml:space="preserve"> </w:t>
            </w:r>
            <w:proofErr w:type="spellStart"/>
            <w:r w:rsidRPr="0038187D">
              <w:t>представления</w:t>
            </w:r>
            <w:proofErr w:type="spellEnd"/>
            <w:r w:rsidRPr="0038187D">
              <w:t xml:space="preserve"> </w:t>
            </w:r>
            <w:proofErr w:type="spellStart"/>
            <w:r w:rsidRPr="0038187D">
              <w:t>информации</w:t>
            </w:r>
            <w:proofErr w:type="spellEnd"/>
            <w:r w:rsidRPr="0038187D">
              <w:t xml:space="preserve"> в </w:t>
            </w:r>
            <w:proofErr w:type="spellStart"/>
            <w:r w:rsidRPr="0038187D">
              <w:t>наглядной</w:t>
            </w:r>
            <w:proofErr w:type="spellEnd"/>
            <w:r w:rsidRPr="0038187D">
              <w:t xml:space="preserve"> и </w:t>
            </w:r>
            <w:proofErr w:type="spellStart"/>
            <w:r w:rsidRPr="0038187D">
              <w:t>убедительной</w:t>
            </w:r>
            <w:proofErr w:type="spellEnd"/>
            <w:r w:rsidRPr="0038187D">
              <w:t xml:space="preserve"> </w:t>
            </w:r>
            <w:proofErr w:type="spellStart"/>
            <w:r w:rsidRPr="0038187D">
              <w:t>форме</w:t>
            </w:r>
            <w:proofErr w:type="spellEnd"/>
            <w:r w:rsidRPr="0038187D">
              <w:t>.</w:t>
            </w:r>
          </w:p>
        </w:tc>
      </w:tr>
      <w:tr w:rsidR="00695832" w:rsidRPr="009D5AE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Количество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наименований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используемой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>литературы с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указанием 2-3х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основных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учебников</w:t>
            </w:r>
            <w:proofErr w:type="spellEnd"/>
            <w:r w:rsidRPr="0038187D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snapToGrid w:val="0"/>
              <w:rPr>
                <w:lang w:val="ru-RU"/>
              </w:rPr>
            </w:pPr>
            <w:r w:rsidRPr="009D5AE8">
              <w:rPr>
                <w:lang w:val="ru-RU"/>
              </w:rPr>
              <w:t>Литература: количество-10, из них основные:</w:t>
            </w:r>
          </w:p>
          <w:p w:rsidR="00695832" w:rsidRPr="009D5AE8" w:rsidRDefault="00695832" w:rsidP="00C235B4">
            <w:pPr>
              <w:rPr>
                <w:sz w:val="28"/>
                <w:szCs w:val="28"/>
                <w:lang w:val="ru-RU"/>
              </w:rPr>
            </w:pPr>
            <w:r w:rsidRPr="009D5AE8">
              <w:rPr>
                <w:lang w:val="ru-RU"/>
              </w:rPr>
              <w:t xml:space="preserve">1) Зубов А.В., Зубова И.И. Информационные технологии в лингвистике: Учебное пособие. – </w:t>
            </w:r>
            <w:proofErr w:type="gramStart"/>
            <w:r w:rsidRPr="009D5AE8">
              <w:rPr>
                <w:lang w:val="ru-RU"/>
              </w:rPr>
              <w:t>М.:</w:t>
            </w:r>
            <w:r w:rsidRPr="00F54058">
              <w:t>Academia</w:t>
            </w:r>
            <w:proofErr w:type="gramEnd"/>
            <w:r w:rsidRPr="009D5AE8">
              <w:rPr>
                <w:lang w:val="ru-RU"/>
              </w:rPr>
              <w:t xml:space="preserve"> ,2004. -  208с.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lang w:val="ru-RU"/>
              </w:rPr>
              <w:t xml:space="preserve">2) </w:t>
            </w:r>
            <w:proofErr w:type="spellStart"/>
            <w:r w:rsidRPr="009D5AE8">
              <w:rPr>
                <w:lang w:val="ru-RU"/>
              </w:rPr>
              <w:t>Щипицина</w:t>
            </w:r>
            <w:proofErr w:type="spellEnd"/>
            <w:r w:rsidRPr="009D5AE8">
              <w:rPr>
                <w:lang w:val="ru-RU"/>
              </w:rPr>
              <w:t xml:space="preserve"> Л.Ю. Щ85 Информационные технологии в </w:t>
            </w:r>
            <w:proofErr w:type="gramStart"/>
            <w:r w:rsidRPr="009D5AE8">
              <w:rPr>
                <w:lang w:val="ru-RU"/>
              </w:rPr>
              <w:t>лингвистике :</w:t>
            </w:r>
            <w:proofErr w:type="gramEnd"/>
            <w:r w:rsidRPr="009D5AE8">
              <w:rPr>
                <w:lang w:val="ru-RU"/>
              </w:rPr>
              <w:t xml:space="preserve"> </w:t>
            </w:r>
            <w:proofErr w:type="spellStart"/>
            <w:r w:rsidRPr="009D5AE8">
              <w:rPr>
                <w:lang w:val="ru-RU"/>
              </w:rPr>
              <w:t>учеб.посо</w:t>
            </w:r>
            <w:r w:rsidRPr="009D5AE8">
              <w:rPr>
                <w:lang w:val="ru-RU"/>
              </w:rPr>
              <w:softHyphen/>
              <w:t>бие</w:t>
            </w:r>
            <w:proofErr w:type="spellEnd"/>
            <w:r w:rsidRPr="009D5AE8">
              <w:rPr>
                <w:lang w:val="ru-RU"/>
              </w:rPr>
              <w:t xml:space="preserve"> / Л.Ю. </w:t>
            </w:r>
            <w:proofErr w:type="spellStart"/>
            <w:r w:rsidRPr="009D5AE8">
              <w:rPr>
                <w:lang w:val="ru-RU"/>
              </w:rPr>
              <w:t>Щипицина</w:t>
            </w:r>
            <w:proofErr w:type="spellEnd"/>
            <w:r w:rsidRPr="009D5AE8">
              <w:rPr>
                <w:lang w:val="ru-RU"/>
              </w:rPr>
              <w:t xml:space="preserve">. — </w:t>
            </w:r>
            <w:proofErr w:type="gramStart"/>
            <w:r w:rsidRPr="009D5AE8">
              <w:rPr>
                <w:lang w:val="ru-RU"/>
              </w:rPr>
              <w:t>М. :</w:t>
            </w:r>
            <w:proofErr w:type="gramEnd"/>
            <w:r w:rsidRPr="009D5AE8">
              <w:rPr>
                <w:lang w:val="ru-RU"/>
              </w:rPr>
              <w:t xml:space="preserve"> ФЛИНТА : Наука, 2013. — 128 с. </w:t>
            </w:r>
            <w:r w:rsidRPr="00F54058">
              <w:t>ISBN</w:t>
            </w:r>
            <w:r w:rsidRPr="009D5AE8">
              <w:rPr>
                <w:lang w:val="ru-RU"/>
              </w:rPr>
              <w:t xml:space="preserve"> 978-5-9765-1431-7 </w:t>
            </w:r>
          </w:p>
          <w:p w:rsidR="00695832" w:rsidRPr="009D5AE8" w:rsidRDefault="00695832" w:rsidP="00C235B4">
            <w:pPr>
              <w:snapToGrid w:val="0"/>
              <w:rPr>
                <w:lang w:val="ru-RU"/>
              </w:rPr>
            </w:pPr>
          </w:p>
        </w:tc>
      </w:tr>
      <w:tr w:rsidR="00695832" w:rsidRPr="009D5AE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технико-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исследовательского,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компьютерного 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lang w:val="ru-RU"/>
              </w:rPr>
              <w:t xml:space="preserve">На лекционных и семинарских занятиях используются компьютерные технологии, такие как проектор с </w:t>
            </w:r>
            <w:r w:rsidRPr="0038187D">
              <w:rPr>
                <w:lang w:val="en-US"/>
              </w:rPr>
              <w:t>PPT</w:t>
            </w:r>
            <w:r w:rsidRPr="009D5AE8">
              <w:rPr>
                <w:lang w:val="ru-RU"/>
              </w:rPr>
              <w:t>, электронные словари, необходимые программы по темам занятий. А также при работах СРС - при подготовке презентаций и рефератов.</w:t>
            </w:r>
          </w:p>
          <w:p w:rsidR="00695832" w:rsidRPr="009D5AE8" w:rsidRDefault="00695832" w:rsidP="00C235B4">
            <w:pPr>
              <w:rPr>
                <w:lang w:val="ru-RU"/>
              </w:rPr>
            </w:pPr>
          </w:p>
        </w:tc>
      </w:tr>
      <w:tr w:rsidR="00695832" w:rsidRPr="009D5AE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roofErr w:type="spellStart"/>
            <w:r w:rsidRPr="0038187D">
              <w:rPr>
                <w:b/>
              </w:rPr>
              <w:t>Лабораторные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работы</w:t>
            </w:r>
            <w:proofErr w:type="spellEnd"/>
            <w:r w:rsidRPr="0038187D">
              <w:rPr>
                <w:b/>
              </w:rPr>
              <w:t xml:space="preserve"> / </w:t>
            </w:r>
            <w:proofErr w:type="spellStart"/>
            <w:r w:rsidRPr="0038187D">
              <w:rPr>
                <w:b/>
              </w:rPr>
              <w:t>проекты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9D5AE8" w:rsidRDefault="00695832" w:rsidP="00C235B4">
            <w:pPr>
              <w:rPr>
                <w:lang w:val="ru-RU"/>
              </w:rPr>
            </w:pPr>
            <w:r w:rsidRPr="009D5AE8">
              <w:rPr>
                <w:lang w:val="ru-RU"/>
              </w:rPr>
              <w:t xml:space="preserve"> Теоретико-практические работы на </w:t>
            </w:r>
            <w:r>
              <w:rPr>
                <w:lang w:val="ru-RU"/>
              </w:rPr>
              <w:t>компьютере, презентации</w:t>
            </w:r>
          </w:p>
        </w:tc>
      </w:tr>
      <w:tr w:rsidR="00695832" w:rsidRPr="0038187D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r w:rsidRPr="0038187D">
              <w:rPr>
                <w:b/>
              </w:rPr>
              <w:t xml:space="preserve">ФИО </w:t>
            </w:r>
          </w:p>
          <w:p w:rsidR="00695832" w:rsidRPr="0038187D" w:rsidRDefault="00695832" w:rsidP="00C235B4">
            <w:proofErr w:type="spellStart"/>
            <w:r w:rsidRPr="0038187D">
              <w:rPr>
                <w:b/>
              </w:rPr>
              <w:t>преподавателя</w:t>
            </w:r>
            <w:proofErr w:type="spellEnd"/>
            <w:r w:rsidRPr="0038187D">
              <w:rPr>
                <w:b/>
              </w:rPr>
              <w:t xml:space="preserve"> </w:t>
            </w:r>
          </w:p>
          <w:p w:rsidR="00695832" w:rsidRPr="0038187D" w:rsidRDefault="0069583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2" w:rsidRPr="0038187D" w:rsidRDefault="00695832" w:rsidP="00C235B4">
            <w:pPr>
              <w:snapToGrid w:val="0"/>
            </w:pPr>
            <w:proofErr w:type="spellStart"/>
            <w:r>
              <w:t>Жолдошали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Канатбек</w:t>
            </w:r>
            <w:proofErr w:type="spellEnd"/>
          </w:p>
        </w:tc>
      </w:tr>
    </w:tbl>
    <w:p w:rsidR="00970236" w:rsidRPr="00695832" w:rsidRDefault="00970236" w:rsidP="00695832"/>
    <w:sectPr w:rsidR="00970236" w:rsidRPr="0069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635CE7"/>
    <w:rsid w:val="00695832"/>
    <w:rsid w:val="008555CF"/>
    <w:rsid w:val="00970236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555CF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2021-05-04T11:55:00Z</dcterms:created>
  <dcterms:modified xsi:type="dcterms:W3CDTF">2021-05-04T11:55:00Z</dcterms:modified>
</cp:coreProperties>
</file>