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D78C" w14:textId="77777777" w:rsidR="003629D2" w:rsidRDefault="00000000">
      <w:pPr>
        <w:pStyle w:val="a3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6B2DE6C8" w14:textId="77777777" w:rsidR="003629D2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14:paraId="5AFB6716" w14:textId="77777777" w:rsidR="003629D2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ИНСТИТУТ ФИЛОЛОГИИ И МЕЖКУЛЬТУРНЫХ КОММУНИКАЦИЙ</w:t>
      </w:r>
    </w:p>
    <w:p w14:paraId="79AEAE80" w14:textId="77777777" w:rsidR="003629D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y-KG"/>
        </w:rPr>
        <w:t xml:space="preserve">КАФЕДРА </w:t>
      </w:r>
      <w:r>
        <w:rPr>
          <w:b/>
          <w:sz w:val="24"/>
          <w:szCs w:val="24"/>
        </w:rPr>
        <w:t>ИНОСТРАННЫХ ЯЗЫКОВ И МЕЖКУЛЬТУРНЫХ КОММУНИКАЦИЙ</w:t>
      </w:r>
    </w:p>
    <w:p w14:paraId="3D6959D7" w14:textId="77777777" w:rsidR="003629D2" w:rsidRDefault="003629D2">
      <w:pPr>
        <w:rPr>
          <w:b/>
          <w:sz w:val="24"/>
          <w:szCs w:val="24"/>
          <w:lang w:val="ky-KG"/>
        </w:rPr>
      </w:pPr>
    </w:p>
    <w:p w14:paraId="4F9028F3" w14:textId="77777777" w:rsidR="003629D2" w:rsidRDefault="003629D2">
      <w:pPr>
        <w:rPr>
          <w:b/>
          <w:sz w:val="24"/>
          <w:szCs w:val="24"/>
          <w:lang w:val="ky-KG"/>
        </w:rPr>
      </w:pPr>
    </w:p>
    <w:p w14:paraId="687FCD3D" w14:textId="77777777" w:rsidR="003629D2" w:rsidRDefault="003629D2">
      <w:pPr>
        <w:rPr>
          <w:sz w:val="24"/>
          <w:szCs w:val="24"/>
          <w:lang w:val="ky-KG"/>
        </w:rPr>
      </w:pPr>
    </w:p>
    <w:p w14:paraId="09F18AA2" w14:textId="77777777" w:rsidR="003629D2" w:rsidRDefault="003629D2">
      <w:pPr>
        <w:rPr>
          <w:sz w:val="24"/>
          <w:szCs w:val="24"/>
          <w:lang w:val="ky-KG"/>
        </w:rPr>
      </w:pPr>
    </w:p>
    <w:p w14:paraId="12602ACB" w14:textId="77777777" w:rsidR="003629D2" w:rsidRDefault="00000000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ПРОГРАММА ОБУЧЕНИЯ </w:t>
      </w:r>
    </w:p>
    <w:p w14:paraId="0E565B3B" w14:textId="77777777" w:rsidR="003629D2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21F6A3BA" w14:textId="77777777" w:rsidR="003629D2" w:rsidRDefault="003629D2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748"/>
        <w:gridCol w:w="1777"/>
      </w:tblGrid>
      <w:tr w:rsidR="003629D2" w14:paraId="3961CA75" w14:textId="77777777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E061" w14:textId="77777777" w:rsidR="003629D2" w:rsidRDefault="00000000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997E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4FB7" w14:textId="77777777" w:rsidR="003629D2" w:rsidRDefault="00000000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EA43" w14:textId="77777777" w:rsidR="003629D2" w:rsidRDefault="003629D2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3629D2" w14:paraId="581DF11A" w14:textId="77777777">
        <w:trPr>
          <w:trHeight w:val="360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B43B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3CE8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8BB1" w14:textId="77777777" w:rsidR="003629D2" w:rsidRDefault="00000000">
            <w:pPr>
              <w:widowControl w:val="0"/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BF12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Методология семиотики</w:t>
            </w:r>
          </w:p>
        </w:tc>
      </w:tr>
      <w:tr w:rsidR="003629D2" w14:paraId="42FBD0A7" w14:textId="77777777">
        <w:trPr>
          <w:trHeight w:val="564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4AF0" w14:textId="77777777" w:rsidR="003629D2" w:rsidRDefault="00000000">
            <w:pPr>
              <w:widowControl w:val="0"/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A086" w14:textId="57A5F92A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</w:t>
            </w:r>
            <w:r w:rsidR="00F46E5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-2</w:t>
            </w:r>
            <w:r w:rsidR="00F46E5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E529" w14:textId="77777777" w:rsidR="003629D2" w:rsidRDefault="00000000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1D60" w14:textId="5852E5CD" w:rsidR="003629D2" w:rsidRDefault="003F37D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3629D2" w14:paraId="69588BC3" w14:textId="77777777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7C45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4898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Молдожанов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CDC7" w14:textId="77777777" w:rsidR="003629D2" w:rsidRDefault="00000000">
            <w:pPr>
              <w:widowControl w:val="0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2DFA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3629D2" w14:paraId="42A2BAF3" w14:textId="77777777">
        <w:trPr>
          <w:trHeight w:val="285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9DAC" w14:textId="77777777" w:rsidR="003629D2" w:rsidRDefault="00000000">
            <w:pPr>
              <w:widowControl w:val="0"/>
              <w:numPr>
                <w:ilvl w:val="0"/>
                <w:numId w:val="1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Mail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040B7D32" w14:textId="77777777" w:rsidR="003629D2" w:rsidRDefault="003629D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92FF" w14:textId="77777777" w:rsidR="003629D2" w:rsidRDefault="00000000">
            <w:pPr>
              <w:widowControl w:val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omoldojanov@oshsu.kg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2471" w14:textId="77777777" w:rsidR="003629D2" w:rsidRDefault="00000000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приложению “ОшГУ </w:t>
            </w:r>
          </w:p>
          <w:p w14:paraId="6384DACA" w14:textId="77777777" w:rsidR="003629D2" w:rsidRDefault="00000000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Студент”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6C1E" w14:textId="77777777" w:rsidR="003629D2" w:rsidRDefault="003629D2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3629D2" w14:paraId="247B3062" w14:textId="77777777">
        <w:trPr>
          <w:trHeight w:val="561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E673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0997B262" w14:textId="77777777" w:rsidR="003629D2" w:rsidRDefault="00000000">
            <w:pPr>
              <w:widowControl w:val="0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FC98" w14:textId="77777777" w:rsidR="003629D2" w:rsidRDefault="00000000">
            <w:pPr>
              <w:widowControl w:val="0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Ауд 214 (14 00-16 00)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2663" w14:textId="77777777" w:rsidR="003629D2" w:rsidRDefault="00000000">
            <w:pPr>
              <w:widowControl w:val="0"/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95A1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Филфак.225</w:t>
            </w:r>
          </w:p>
        </w:tc>
      </w:tr>
      <w:tr w:rsidR="003629D2" w14:paraId="6AC04259" w14:textId="77777777">
        <w:trPr>
          <w:trHeight w:val="562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F2D9" w14:textId="77777777" w:rsidR="003629D2" w:rsidRDefault="00000000">
            <w:pPr>
              <w:widowContro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(дневная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дистантная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411A" w14:textId="77777777" w:rsidR="003629D2" w:rsidRDefault="0000000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дневная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6D38" w14:textId="77777777" w:rsidR="003629D2" w:rsidRDefault="00000000">
            <w:pPr>
              <w:widowControl w:val="0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>: 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D10A" w14:textId="77777777" w:rsidR="003629D2" w:rsidRDefault="00000000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14:paraId="6CBE48BD" w14:textId="77777777" w:rsidR="003629D2" w:rsidRDefault="003629D2">
      <w:pPr>
        <w:rPr>
          <w:sz w:val="24"/>
          <w:szCs w:val="24"/>
          <w:lang w:val="ky-KG"/>
        </w:rPr>
      </w:pPr>
    </w:p>
    <w:p w14:paraId="5AF976E4" w14:textId="77777777" w:rsidR="003629D2" w:rsidRDefault="003629D2">
      <w:pPr>
        <w:rPr>
          <w:sz w:val="24"/>
          <w:szCs w:val="24"/>
          <w:lang w:val="ky-KG"/>
        </w:rPr>
      </w:pPr>
    </w:p>
    <w:p w14:paraId="2F52E8F6" w14:textId="77777777" w:rsidR="003629D2" w:rsidRDefault="003629D2">
      <w:pPr>
        <w:rPr>
          <w:sz w:val="24"/>
          <w:szCs w:val="24"/>
          <w:lang w:val="ky-KG"/>
        </w:rPr>
      </w:pPr>
    </w:p>
    <w:p w14:paraId="1274C2A3" w14:textId="1DA96EF4" w:rsidR="00F46E59" w:rsidRDefault="00F46E59" w:rsidP="00F46E5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____________________   д ф н Сабирова В.К.</w:t>
      </w:r>
    </w:p>
    <w:p w14:paraId="245BA841" w14:textId="77777777" w:rsidR="00F46E59" w:rsidRDefault="00F46E59" w:rsidP="00F46E5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14:paraId="6B529290" w14:textId="77777777" w:rsidR="00F46E59" w:rsidRDefault="00F46E59" w:rsidP="00F46E59">
      <w:pPr>
        <w:rPr>
          <w:sz w:val="24"/>
          <w:szCs w:val="24"/>
          <w:lang w:val="ky-KG"/>
        </w:rPr>
      </w:pPr>
    </w:p>
    <w:p w14:paraId="1AC000EF" w14:textId="77777777" w:rsidR="003629D2" w:rsidRDefault="003629D2">
      <w:pPr>
        <w:rPr>
          <w:sz w:val="24"/>
          <w:szCs w:val="24"/>
          <w:lang w:val="ky-KG"/>
        </w:rPr>
      </w:pPr>
    </w:p>
    <w:p w14:paraId="52F082F3" w14:textId="77777777" w:rsidR="003629D2" w:rsidRDefault="003629D2">
      <w:pPr>
        <w:rPr>
          <w:sz w:val="24"/>
          <w:szCs w:val="24"/>
          <w:lang w:val="ky-KG"/>
        </w:rPr>
      </w:pPr>
    </w:p>
    <w:p w14:paraId="6FDC91F8" w14:textId="77777777" w:rsidR="003629D2" w:rsidRDefault="003629D2">
      <w:pPr>
        <w:rPr>
          <w:sz w:val="24"/>
          <w:szCs w:val="24"/>
          <w:lang w:val="ky-KG"/>
        </w:rPr>
      </w:pPr>
    </w:p>
    <w:p w14:paraId="7BD8D44C" w14:textId="413A74F6" w:rsidR="003629D2" w:rsidRDefault="00000000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Ош, 202</w:t>
      </w:r>
      <w:r w:rsidR="00F46E59">
        <w:rPr>
          <w:sz w:val="24"/>
          <w:szCs w:val="24"/>
          <w:lang w:val="ky-KG"/>
        </w:rPr>
        <w:t>5</w:t>
      </w:r>
    </w:p>
    <w:p w14:paraId="48555587" w14:textId="77777777" w:rsidR="003629D2" w:rsidRDefault="003629D2">
      <w:pPr>
        <w:jc w:val="center"/>
        <w:rPr>
          <w:sz w:val="24"/>
          <w:szCs w:val="24"/>
          <w:lang w:val="ky-KG"/>
        </w:rPr>
      </w:pPr>
    </w:p>
    <w:p w14:paraId="0CBF07DE" w14:textId="77777777" w:rsidR="003629D2" w:rsidRDefault="003629D2">
      <w:pPr>
        <w:jc w:val="center"/>
        <w:rPr>
          <w:sz w:val="24"/>
          <w:szCs w:val="24"/>
          <w:lang w:val="ky-KG"/>
        </w:rPr>
      </w:pPr>
    </w:p>
    <w:p w14:paraId="179D91BD" w14:textId="77777777" w:rsidR="003629D2" w:rsidRDefault="003629D2">
      <w:pPr>
        <w:jc w:val="center"/>
        <w:rPr>
          <w:sz w:val="24"/>
          <w:szCs w:val="24"/>
          <w:lang w:val="ky-KG"/>
        </w:rPr>
      </w:pPr>
    </w:p>
    <w:p w14:paraId="6AB0F6DB" w14:textId="77777777" w:rsidR="00F46E59" w:rsidRDefault="00F46E59">
      <w:pPr>
        <w:pStyle w:val="a3"/>
        <w:spacing w:after="0"/>
        <w:rPr>
          <w:rFonts w:eastAsia="Times"/>
          <w:b/>
          <w:bCs/>
          <w:sz w:val="24"/>
          <w:szCs w:val="24"/>
          <w:lang w:val="ky-KG"/>
        </w:rPr>
      </w:pPr>
    </w:p>
    <w:p w14:paraId="373F98BE" w14:textId="77777777" w:rsidR="00F46E59" w:rsidRDefault="00F46E59">
      <w:pPr>
        <w:pStyle w:val="a3"/>
        <w:spacing w:after="0"/>
        <w:rPr>
          <w:rFonts w:eastAsia="Times"/>
          <w:b/>
          <w:bCs/>
          <w:sz w:val="24"/>
          <w:szCs w:val="24"/>
          <w:lang w:val="ky-KG"/>
        </w:rPr>
      </w:pPr>
    </w:p>
    <w:p w14:paraId="5897058A" w14:textId="77777777" w:rsidR="00F46E59" w:rsidRDefault="00F46E59">
      <w:pPr>
        <w:pStyle w:val="a3"/>
        <w:spacing w:after="0"/>
        <w:rPr>
          <w:rFonts w:eastAsia="Times"/>
          <w:b/>
          <w:bCs/>
          <w:sz w:val="24"/>
          <w:szCs w:val="24"/>
          <w:lang w:val="ky-KG"/>
        </w:rPr>
      </w:pPr>
    </w:p>
    <w:p w14:paraId="3C90AD62" w14:textId="77777777" w:rsidR="00F46E59" w:rsidRDefault="00F46E59">
      <w:pPr>
        <w:pStyle w:val="a3"/>
        <w:spacing w:after="0"/>
        <w:rPr>
          <w:rFonts w:eastAsia="Times"/>
          <w:b/>
          <w:bCs/>
          <w:sz w:val="24"/>
          <w:szCs w:val="24"/>
          <w:lang w:val="ky-KG"/>
        </w:rPr>
      </w:pPr>
    </w:p>
    <w:p w14:paraId="12ECBB15" w14:textId="34BC72E6" w:rsidR="003629D2" w:rsidRDefault="00000000">
      <w:pPr>
        <w:pStyle w:val="a3"/>
        <w:spacing w:after="0"/>
        <w:rPr>
          <w:bCs/>
          <w:iCs/>
          <w:sz w:val="24"/>
          <w:szCs w:val="24"/>
        </w:rPr>
      </w:pPr>
      <w:r>
        <w:rPr>
          <w:rFonts w:eastAsia="Times"/>
          <w:b/>
          <w:bCs/>
          <w:sz w:val="24"/>
          <w:szCs w:val="24"/>
          <w:lang w:val="ky-KG"/>
        </w:rPr>
        <w:t>Характеристика курса</w:t>
      </w:r>
      <w:r>
        <w:rPr>
          <w:rFonts w:eastAsia="Times"/>
          <w:sz w:val="24"/>
          <w:szCs w:val="24"/>
          <w:lang w:val="ky-KG"/>
        </w:rPr>
        <w:t xml:space="preserve">:  </w:t>
      </w:r>
      <w:r>
        <w:rPr>
          <w:bCs/>
          <w:iCs/>
          <w:sz w:val="24"/>
          <w:szCs w:val="24"/>
        </w:rPr>
        <w:t>Дисциплина</w:t>
      </w:r>
      <w:r w:rsidRPr="00F46E5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« Методология семиотики</w:t>
      </w:r>
      <w:r>
        <w:rPr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 xml:space="preserve">относится  к  дисциплинам  ВК ОНЦ, обеспечивающих практическую подготовку магистрантов  в области филологии.  </w:t>
      </w:r>
    </w:p>
    <w:p w14:paraId="1ED1C9AE" w14:textId="77777777" w:rsidR="003629D2" w:rsidRDefault="00000000">
      <w:pPr>
        <w:pStyle w:val="a3"/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Изучение данной дисциплины базируется на дисциплинах гуманитарного цикла (Б1). Основные положения дисциплины должны быть использованы в дальнейшем при изучении дисциплин</w:t>
      </w:r>
      <w:r>
        <w:rPr>
          <w:sz w:val="24"/>
          <w:szCs w:val="24"/>
        </w:rPr>
        <w:t xml:space="preserve"> «Стилистика»</w:t>
      </w:r>
      <w:r>
        <w:rPr>
          <w:bCs/>
          <w:iCs/>
          <w:sz w:val="24"/>
          <w:szCs w:val="24"/>
        </w:rPr>
        <w:t>.</w:t>
      </w:r>
    </w:p>
    <w:p w14:paraId="7132E2C3" w14:textId="77777777" w:rsidR="003629D2" w:rsidRDefault="00000000">
      <w:pPr>
        <w:pStyle w:val="a3"/>
        <w:spacing w:before="271"/>
        <w:ind w:right="6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"/>
          <w:b/>
          <w:i/>
          <w:color w:val="0070C0"/>
          <w:sz w:val="24"/>
          <w:szCs w:val="24"/>
          <w:lang w:val="ky-KG"/>
        </w:rPr>
        <w:t>Цель</w:t>
      </w:r>
      <w:r>
        <w:rPr>
          <w:rFonts w:eastAsia="Times"/>
          <w:b/>
          <w:i/>
          <w:color w:val="0070C0"/>
          <w:sz w:val="24"/>
          <w:szCs w:val="24"/>
        </w:rPr>
        <w:t>ю</w:t>
      </w:r>
      <w:r>
        <w:rPr>
          <w:rFonts w:eastAsia="Times"/>
          <w:b/>
          <w:i/>
          <w:color w:val="0070C0"/>
          <w:sz w:val="24"/>
          <w:szCs w:val="24"/>
          <w:lang w:val="ky-KG"/>
        </w:rPr>
        <w:t xml:space="preserve"> курса: </w:t>
      </w:r>
      <w:r>
        <w:rPr>
          <w:sz w:val="24"/>
          <w:szCs w:val="24"/>
        </w:rPr>
        <w:t xml:space="preserve"> является развитие представлений о природе знаковости и структуре знаковых единиц, их свойствах и сочетаемости, особенностях их функционирования в различных сферах коммуникации, а также формирование умений по использованию перечисленных знаний в научной и практической деятельности.</w:t>
      </w:r>
    </w:p>
    <w:p w14:paraId="483248C7" w14:textId="77777777" w:rsidR="003629D2" w:rsidRDefault="00000000">
      <w:pPr>
        <w:pStyle w:val="a3"/>
        <w:spacing w:before="271"/>
        <w:ind w:right="62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задачам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относится:</w:t>
      </w:r>
    </w:p>
    <w:p w14:paraId="4C1ED089" w14:textId="77777777" w:rsidR="003629D2" w:rsidRDefault="00000000">
      <w:pPr>
        <w:pStyle w:val="a6"/>
        <w:numPr>
          <w:ilvl w:val="0"/>
          <w:numId w:val="2"/>
        </w:numPr>
        <w:tabs>
          <w:tab w:val="left" w:pos="1350"/>
        </w:tabs>
        <w:spacing w:before="5" w:line="237" w:lineRule="auto"/>
        <w:ind w:right="627" w:firstLine="710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студентов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знаке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средстве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передачи информации.</w:t>
      </w:r>
    </w:p>
    <w:p w14:paraId="5532F43B" w14:textId="77777777" w:rsidR="003629D2" w:rsidRDefault="00000000">
      <w:pPr>
        <w:pStyle w:val="a6"/>
        <w:numPr>
          <w:ilvl w:val="0"/>
          <w:numId w:val="2"/>
        </w:numPr>
        <w:tabs>
          <w:tab w:val="left" w:pos="1274"/>
        </w:tabs>
        <w:spacing w:before="4" w:line="275" w:lineRule="exact"/>
        <w:ind w:left="1274" w:hanging="244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классификациями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типологиями</w:t>
      </w:r>
      <w:r>
        <w:rPr>
          <w:spacing w:val="-2"/>
          <w:sz w:val="24"/>
          <w:szCs w:val="24"/>
        </w:rPr>
        <w:t xml:space="preserve"> знаков.</w:t>
      </w:r>
    </w:p>
    <w:p w14:paraId="1ED05AD2" w14:textId="77777777" w:rsidR="003629D2" w:rsidRDefault="00000000">
      <w:pPr>
        <w:pStyle w:val="a6"/>
        <w:numPr>
          <w:ilvl w:val="0"/>
          <w:numId w:val="2"/>
        </w:numPr>
        <w:tabs>
          <w:tab w:val="left" w:pos="1350"/>
        </w:tabs>
        <w:spacing w:line="242" w:lineRule="auto"/>
        <w:ind w:right="629" w:firstLine="710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понятийным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терминологическим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аппаратом,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необходимым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 понимания специальной литературы и семиотического анализа.</w:t>
      </w:r>
    </w:p>
    <w:p w14:paraId="3A38E688" w14:textId="77777777" w:rsidR="003629D2" w:rsidRDefault="00000000">
      <w:pPr>
        <w:pStyle w:val="a6"/>
        <w:numPr>
          <w:ilvl w:val="0"/>
          <w:numId w:val="2"/>
        </w:numPr>
        <w:tabs>
          <w:tab w:val="left" w:pos="1389"/>
        </w:tabs>
        <w:spacing w:line="242" w:lineRule="auto"/>
        <w:ind w:right="629" w:firstLine="710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семиотического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применительно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различным коммуникативным феноменам.</w:t>
      </w:r>
    </w:p>
    <w:p w14:paraId="33F0CABF" w14:textId="77777777" w:rsidR="003629D2" w:rsidRDefault="00000000">
      <w:pPr>
        <w:pStyle w:val="a6"/>
        <w:numPr>
          <w:ilvl w:val="0"/>
          <w:numId w:val="2"/>
        </w:numPr>
        <w:tabs>
          <w:tab w:val="left" w:pos="1274"/>
        </w:tabs>
        <w:spacing w:line="271" w:lineRule="exact"/>
        <w:ind w:left="1274" w:hanging="244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семиотики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науки.</w:t>
      </w:r>
    </w:p>
    <w:p w14:paraId="379EC4F9" w14:textId="77777777" w:rsidR="003629D2" w:rsidRDefault="003629D2">
      <w:pPr>
        <w:pStyle w:val="a3"/>
        <w:ind w:firstLine="708"/>
        <w:rPr>
          <w:rFonts w:eastAsia="Times"/>
          <w:b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8"/>
        <w:gridCol w:w="2935"/>
        <w:gridCol w:w="2799"/>
        <w:gridCol w:w="14"/>
      </w:tblGrid>
      <w:tr w:rsidR="003629D2" w14:paraId="36DFC275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5826" w14:textId="77777777" w:rsidR="003629D2" w:rsidRDefault="00000000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C784" w14:textId="199F541F" w:rsidR="003629D2" w:rsidRPr="00B12B84" w:rsidRDefault="00B12B84" w:rsidP="00B12B84">
            <w:pPr>
              <w:pStyle w:val="a3"/>
              <w:ind w:righ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английский язык, язык научного общения</w:t>
            </w:r>
          </w:p>
        </w:tc>
      </w:tr>
      <w:tr w:rsidR="003629D2" w14:paraId="416F7101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E27D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A308" w14:textId="747F53BD" w:rsidR="003629D2" w:rsidRDefault="00B12B84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Стилистика, Основы языкознания</w:t>
            </w:r>
          </w:p>
        </w:tc>
      </w:tr>
      <w:tr w:rsidR="003629D2" w14:paraId="0B076AD8" w14:textId="77777777">
        <w:trPr>
          <w:trHeight w:val="285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FA05" w14:textId="77777777" w:rsidR="003629D2" w:rsidRDefault="00000000">
            <w:pPr>
              <w:widowControl w:val="0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76AB" w14:textId="77777777" w:rsidR="003629D2" w:rsidRDefault="003629D2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3629D2" w14:paraId="66637778" w14:textId="7777777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A973" w14:textId="77777777" w:rsidR="003629D2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3629D2" w14:paraId="25CB1986" w14:textId="7777777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1681" w14:textId="77777777" w:rsidR="003629D2" w:rsidRDefault="00000000">
            <w:pPr>
              <w:widowControl w:val="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3629D2" w14:paraId="2DA4097D" w14:textId="7777777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E82B" w14:textId="77777777" w:rsidR="003629D2" w:rsidRDefault="00000000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A632" w14:textId="77777777" w:rsidR="003629D2" w:rsidRDefault="00000000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8748" w14:textId="77777777" w:rsidR="003629D2" w:rsidRDefault="00000000">
            <w:pPr>
              <w:widowControl w:val="0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14:paraId="69DBBB0E" w14:textId="77777777" w:rsidR="003629D2" w:rsidRDefault="003629D2">
            <w:pPr>
              <w:widowControl w:val="0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3629D2" w14:paraId="2520DD73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CE7D" w14:textId="77777777" w:rsidR="003629D2" w:rsidRDefault="00000000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</w:rPr>
              <w:t xml:space="preserve">Результат обучения </w:t>
            </w:r>
            <w:r>
              <w:rPr>
                <w:b/>
                <w:lang w:val="ky-KG"/>
              </w:rPr>
              <w:t>2: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способен к проведению научных исследований в области филологического образования на основе современных теоретических </w:t>
            </w:r>
            <w:proofErr w:type="gramStart"/>
            <w:r>
              <w:rPr>
                <w:sz w:val="24"/>
                <w:szCs w:val="24"/>
              </w:rPr>
              <w:t>знаний,  методологии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  норм</w:t>
            </w:r>
            <w:proofErr w:type="gramEnd"/>
            <w:r>
              <w:rPr>
                <w:sz w:val="24"/>
                <w:szCs w:val="24"/>
              </w:rPr>
              <w:t xml:space="preserve"> академической коммуникации.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4F3A" w14:textId="77777777" w:rsidR="003629D2" w:rsidRDefault="00000000">
            <w:pPr>
              <w:pStyle w:val="TableParagraph"/>
              <w:ind w:left="108" w:right="97"/>
              <w:rPr>
                <w:sz w:val="22"/>
              </w:rPr>
            </w:pPr>
            <w:r>
              <w:rPr>
                <w:b/>
                <w:sz w:val="22"/>
              </w:rPr>
              <w:t xml:space="preserve">Знает: </w:t>
            </w:r>
            <w:r>
              <w:rPr>
                <w:sz w:val="22"/>
              </w:rPr>
              <w:t xml:space="preserve">основы русского языка как культурной ценности, как основания </w:t>
            </w:r>
            <w:proofErr w:type="gramStart"/>
            <w:r>
              <w:rPr>
                <w:sz w:val="22"/>
              </w:rPr>
              <w:t>духовного  и</w:t>
            </w:r>
            <w:proofErr w:type="gramEnd"/>
            <w:r>
              <w:rPr>
                <w:sz w:val="22"/>
              </w:rPr>
              <w:t xml:space="preserve"> ценностного основания российской государственности; основные категории и понятия в области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русского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иностранного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языка;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суть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содержания понятий</w:t>
            </w:r>
            <w:proofErr w:type="gramStart"/>
            <w:r>
              <w:rPr>
                <w:spacing w:val="62"/>
                <w:sz w:val="22"/>
              </w:rPr>
              <w:t xml:space="preserve">   </w:t>
            </w:r>
            <w:r>
              <w:rPr>
                <w:sz w:val="22"/>
              </w:rPr>
              <w:t>«</w:t>
            </w:r>
            <w:proofErr w:type="gramEnd"/>
            <w:r>
              <w:rPr>
                <w:sz w:val="22"/>
              </w:rPr>
              <w:t>деловая</w:t>
            </w:r>
            <w:r>
              <w:rPr>
                <w:spacing w:val="64"/>
                <w:sz w:val="22"/>
              </w:rPr>
              <w:t xml:space="preserve">   </w:t>
            </w:r>
            <w:r>
              <w:rPr>
                <w:sz w:val="22"/>
              </w:rPr>
              <w:t>коммуникация</w:t>
            </w:r>
            <w:proofErr w:type="gramStart"/>
            <w:r>
              <w:rPr>
                <w:sz w:val="22"/>
              </w:rPr>
              <w:t>»,</w:t>
            </w:r>
            <w:r>
              <w:rPr>
                <w:spacing w:val="65"/>
                <w:sz w:val="22"/>
              </w:rPr>
              <w:t xml:space="preserve">   </w:t>
            </w:r>
            <w:proofErr w:type="gramEnd"/>
            <w:r>
              <w:rPr>
                <w:sz w:val="22"/>
              </w:rPr>
              <w:lastRenderedPageBreak/>
              <w:t>«деловой</w:t>
            </w:r>
            <w:r>
              <w:rPr>
                <w:spacing w:val="64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этикет»,</w:t>
            </w:r>
          </w:p>
          <w:p w14:paraId="629E384A" w14:textId="77777777" w:rsidR="003629D2" w:rsidRDefault="00000000"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gramStart"/>
            <w:r>
              <w:rPr>
                <w:sz w:val="22"/>
              </w:rPr>
              <w:t>вербальные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и</w:t>
            </w:r>
            <w:proofErr w:type="gramEnd"/>
            <w:r>
              <w:rPr>
                <w:spacing w:val="41"/>
                <w:sz w:val="22"/>
              </w:rPr>
              <w:t xml:space="preserve">  </w:t>
            </w:r>
            <w:proofErr w:type="gramStart"/>
            <w:r>
              <w:rPr>
                <w:sz w:val="22"/>
              </w:rPr>
              <w:t>невербальные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средства</w:t>
            </w:r>
            <w:proofErr w:type="gramEnd"/>
            <w:r>
              <w:rPr>
                <w:spacing w:val="41"/>
                <w:sz w:val="22"/>
              </w:rPr>
              <w:t xml:space="preserve">  </w:t>
            </w:r>
            <w:proofErr w:type="gramStart"/>
            <w:r>
              <w:rPr>
                <w:sz w:val="22"/>
              </w:rPr>
              <w:t>делового</w:t>
            </w:r>
            <w:r>
              <w:rPr>
                <w:spacing w:val="43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общения</w:t>
            </w:r>
            <w:proofErr w:type="gramEnd"/>
            <w:r>
              <w:rPr>
                <w:spacing w:val="-2"/>
                <w:sz w:val="22"/>
              </w:rPr>
              <w:t>»,</w:t>
            </w:r>
          </w:p>
          <w:p w14:paraId="6AE24F03" w14:textId="77777777" w:rsidR="003629D2" w:rsidRDefault="00000000">
            <w:pPr>
              <w:rPr>
                <w:sz w:val="22"/>
              </w:rPr>
            </w:pPr>
            <w:r>
              <w:rPr>
                <w:sz w:val="22"/>
              </w:rPr>
              <w:t>«социокультурный контекст делового общения».</w:t>
            </w:r>
          </w:p>
          <w:p w14:paraId="06FE2805" w14:textId="77777777" w:rsidR="003629D2" w:rsidRDefault="00000000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Умеет: </w:t>
            </w:r>
            <w:r>
              <w:rPr>
                <w:sz w:val="22"/>
              </w:rPr>
              <w:t>в рамках поставленной цели сформулировать взаимосвязанные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задачи,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обеспечивающие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достижение,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также результаты их выполнения; выбирать оптимальный способ решения задачи, учитывая предоставленные в проекте ресурсы и планируемые сроки реализации данной задачи.</w:t>
            </w:r>
          </w:p>
          <w:p w14:paraId="5F51FA17" w14:textId="77777777" w:rsidR="003629D2" w:rsidRDefault="00000000">
            <w:pPr>
              <w:rPr>
                <w:spacing w:val="-2"/>
                <w:sz w:val="22"/>
              </w:rPr>
            </w:pPr>
            <w:r>
              <w:rPr>
                <w:b/>
                <w:sz w:val="22"/>
              </w:rPr>
              <w:t>Владеет: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способностью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формулировать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рамках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поставленной </w:t>
            </w:r>
            <w:r>
              <w:rPr>
                <w:spacing w:val="-4"/>
                <w:sz w:val="22"/>
              </w:rPr>
              <w:t xml:space="preserve">цели </w:t>
            </w:r>
            <w:r>
              <w:rPr>
                <w:spacing w:val="-2"/>
                <w:sz w:val="22"/>
              </w:rPr>
              <w:t xml:space="preserve">проекта совокупность взаимосвязанных задач, обеспечивающих </w:t>
            </w:r>
            <w:proofErr w:type="spellStart"/>
            <w:r>
              <w:rPr>
                <w:spacing w:val="-6"/>
                <w:sz w:val="22"/>
              </w:rPr>
              <w:t>ее</w:t>
            </w:r>
            <w:r>
              <w:rPr>
                <w:spacing w:val="-2"/>
                <w:sz w:val="22"/>
              </w:rPr>
              <w:t>достижение</w:t>
            </w:r>
            <w:proofErr w:type="spellEnd"/>
            <w:r>
              <w:rPr>
                <w:spacing w:val="-2"/>
                <w:sz w:val="22"/>
              </w:rPr>
              <w:t>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определять</w:t>
            </w:r>
          </w:p>
          <w:p w14:paraId="66F43FFC" w14:textId="77777777" w:rsidR="003629D2" w:rsidRDefault="00000000">
            <w:pPr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ожидаемые </w:t>
            </w:r>
            <w:r>
              <w:rPr>
                <w:sz w:val="22"/>
              </w:rPr>
              <w:t>результаты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решения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выделенных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задач;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9B83" w14:textId="77777777" w:rsidR="003629D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магистрант должен знать:</w:t>
            </w:r>
          </w:p>
          <w:p w14:paraId="2D25B8D2" w14:textId="77777777" w:rsidR="003629D2" w:rsidRDefault="000000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ИК-2 - имеет развитые навыки устной и письменной речи для представления научных исследований;</w:t>
            </w:r>
          </w:p>
          <w:p w14:paraId="1B302E07" w14:textId="77777777" w:rsidR="003629D2" w:rsidRDefault="000000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ИК-4 - способен ставить и решать коммуникативные задачи во всех сферах общения (в том числе </w:t>
            </w:r>
            <w:r>
              <w:rPr>
                <w:sz w:val="24"/>
                <w:szCs w:val="24"/>
              </w:rPr>
              <w:lastRenderedPageBreak/>
              <w:t>межкультурных и междисциплинарных), управлять процессами информационного обмена в различных коммуникативных средах;</w:t>
            </w:r>
          </w:p>
          <w:p w14:paraId="22627EF0" w14:textId="77777777" w:rsidR="003629D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СЛК-1 </w:t>
            </w:r>
            <w:proofErr w:type="gramStart"/>
            <w:r>
              <w:rPr>
                <w:sz w:val="24"/>
                <w:szCs w:val="24"/>
              </w:rPr>
              <w:t>-  способен</w:t>
            </w:r>
            <w:proofErr w:type="gramEnd"/>
            <w:r>
              <w:rPr>
                <w:sz w:val="24"/>
                <w:szCs w:val="24"/>
              </w:rPr>
              <w:t xml:space="preserve"> задавать, транслировать правовые и этические нормы в профессиональной и социальной деятельности, использовать социальные и мультикультурные различия для решения проблем в профессиональной и социальной деятельности; </w:t>
            </w:r>
          </w:p>
          <w:p w14:paraId="37AC8019" w14:textId="77777777" w:rsidR="003629D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ПК-12 – способность к созданию, редактированию, реферированию и систематизированию всех типов деловой документации; публицистических текстов, аналитических обзоров и т.п.; </w:t>
            </w:r>
          </w:p>
          <w:p w14:paraId="6FBB20C9" w14:textId="77777777" w:rsidR="003629D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ПК-13 – способность к трансформации различных типов </w:t>
            </w:r>
            <w:proofErr w:type="gramStart"/>
            <w:r>
              <w:rPr>
                <w:sz w:val="24"/>
                <w:szCs w:val="24"/>
              </w:rPr>
              <w:t>текстов  (</w:t>
            </w:r>
            <w:proofErr w:type="gramEnd"/>
            <w:r>
              <w:rPr>
                <w:sz w:val="24"/>
                <w:szCs w:val="24"/>
              </w:rPr>
              <w:t xml:space="preserve">изменению стиля, жанра, целевой принадлежности текста и т. п.); </w:t>
            </w:r>
          </w:p>
          <w:p w14:paraId="78E5B9D3" w14:textId="77777777" w:rsidR="003629D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ПК-14 – готовность к планированию и осуществлению публичных выступлений с применением навыков ораторского искусства.</w:t>
            </w:r>
          </w:p>
          <w:p w14:paraId="2016C8C4" w14:textId="77777777" w:rsidR="003629D2" w:rsidRDefault="003629D2">
            <w:pPr>
              <w:rPr>
                <w:sz w:val="24"/>
                <w:szCs w:val="24"/>
              </w:rPr>
            </w:pPr>
          </w:p>
        </w:tc>
      </w:tr>
      <w:tr w:rsidR="003629D2" w14:paraId="1B71F3D7" w14:textId="7777777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3ADF" w14:textId="77777777" w:rsidR="003629D2" w:rsidRDefault="003629D2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82C3" w14:textId="77777777" w:rsidR="003629D2" w:rsidRDefault="003629D2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2F29" w14:textId="77777777" w:rsidR="003629D2" w:rsidRDefault="003629D2">
            <w:pPr>
              <w:widowControl w:val="0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7DA43E91" w14:textId="77777777" w:rsidR="003629D2" w:rsidRDefault="003629D2">
      <w:pPr>
        <w:rPr>
          <w:sz w:val="24"/>
          <w:szCs w:val="24"/>
          <w:lang w:val="ky-KG"/>
        </w:rPr>
      </w:pPr>
    </w:p>
    <w:p w14:paraId="39A70E0E" w14:textId="77777777" w:rsidR="00F46E59" w:rsidRDefault="00F46E59">
      <w:pPr>
        <w:pStyle w:val="a3"/>
        <w:jc w:val="center"/>
        <w:rPr>
          <w:b/>
          <w:color w:val="0070C0"/>
          <w:sz w:val="24"/>
          <w:szCs w:val="24"/>
          <w:lang w:val="ky-KG"/>
        </w:rPr>
      </w:pPr>
    </w:p>
    <w:p w14:paraId="30CC4978" w14:textId="77777777" w:rsidR="00A347B4" w:rsidRDefault="00A347B4" w:rsidP="00A347B4">
      <w:pPr>
        <w:pStyle w:val="a3"/>
        <w:ind w:left="1068"/>
        <w:rPr>
          <w:b/>
          <w:bCs/>
          <w:iCs/>
          <w:color w:val="0070C0"/>
          <w:sz w:val="24"/>
          <w:szCs w:val="24"/>
          <w:lang w:val="ky-KG"/>
        </w:rPr>
      </w:pPr>
    </w:p>
    <w:p w14:paraId="0F380852" w14:textId="269B59AF" w:rsidR="00F46E59" w:rsidRPr="00A347B4" w:rsidRDefault="00F46E59" w:rsidP="00A347B4">
      <w:pPr>
        <w:pStyle w:val="a3"/>
        <w:ind w:left="1068"/>
        <w:rPr>
          <w:b/>
          <w:bCs/>
          <w:iCs/>
          <w:sz w:val="24"/>
          <w:szCs w:val="24"/>
          <w:lang w:val="ky-KG"/>
        </w:rPr>
      </w:pPr>
      <w:r w:rsidRPr="00A347B4">
        <w:rPr>
          <w:b/>
          <w:bCs/>
          <w:iCs/>
          <w:sz w:val="24"/>
          <w:szCs w:val="24"/>
          <w:lang w:val="ky-KG"/>
        </w:rPr>
        <w:lastRenderedPageBreak/>
        <w:t>Т</w:t>
      </w:r>
      <w:proofErr w:type="spellStart"/>
      <w:r w:rsidRPr="00A347B4">
        <w:rPr>
          <w:b/>
          <w:bCs/>
          <w:iCs/>
          <w:sz w:val="24"/>
          <w:szCs w:val="24"/>
        </w:rPr>
        <w:t>ехнологи</w:t>
      </w:r>
      <w:proofErr w:type="spellEnd"/>
      <w:r w:rsidRPr="00A347B4">
        <w:rPr>
          <w:b/>
          <w:bCs/>
          <w:iCs/>
          <w:sz w:val="24"/>
          <w:szCs w:val="24"/>
          <w:lang w:val="ky-KG"/>
        </w:rPr>
        <w:t xml:space="preserve">ческая </w:t>
      </w:r>
      <w:r w:rsidRPr="00A347B4">
        <w:rPr>
          <w:b/>
          <w:bCs/>
          <w:iCs/>
          <w:sz w:val="24"/>
          <w:szCs w:val="24"/>
        </w:rPr>
        <w:t>карта</w:t>
      </w:r>
      <w:r w:rsidRPr="00A347B4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Pr="00A347B4">
        <w:rPr>
          <w:b/>
          <w:bCs/>
          <w:iCs/>
          <w:sz w:val="24"/>
          <w:szCs w:val="24"/>
        </w:rPr>
        <w:t>сциплин</w:t>
      </w:r>
      <w:proofErr w:type="spellEnd"/>
      <w:r w:rsidRPr="00A347B4">
        <w:rPr>
          <w:b/>
          <w:bCs/>
          <w:iCs/>
          <w:sz w:val="24"/>
          <w:szCs w:val="24"/>
          <w:lang w:val="ky-KG"/>
        </w:rPr>
        <w:t>ы</w:t>
      </w:r>
    </w:p>
    <w:p w14:paraId="73A3EE8E" w14:textId="77777777" w:rsidR="00F46E59" w:rsidRPr="00A347B4" w:rsidRDefault="00F46E59" w:rsidP="00F46E59">
      <w:pPr>
        <w:pStyle w:val="a3"/>
        <w:jc w:val="center"/>
        <w:rPr>
          <w:b/>
          <w:bCs/>
          <w:iCs/>
          <w:sz w:val="24"/>
          <w:szCs w:val="24"/>
          <w:lang w:val="ky-KG"/>
        </w:rPr>
      </w:pPr>
      <w:r w:rsidRPr="00A347B4">
        <w:rPr>
          <w:b/>
          <w:bCs/>
          <w:iCs/>
          <w:sz w:val="24"/>
          <w:szCs w:val="24"/>
        </w:rPr>
        <w:t xml:space="preserve">   </w:t>
      </w:r>
    </w:p>
    <w:p w14:paraId="7303A356" w14:textId="07AFA6EF" w:rsidR="00F46E59" w:rsidRPr="00A347B4" w:rsidRDefault="00F46E59" w:rsidP="00F46E59">
      <w:pPr>
        <w:pStyle w:val="a3"/>
        <w:rPr>
          <w:b/>
          <w:sz w:val="24"/>
          <w:szCs w:val="24"/>
          <w:lang w:val="ky-KG"/>
        </w:rPr>
      </w:pPr>
      <w:r w:rsidRPr="00A347B4">
        <w:rPr>
          <w:b/>
          <w:sz w:val="24"/>
          <w:szCs w:val="24"/>
        </w:rPr>
        <w:t xml:space="preserve"> Технологическая карта для </w:t>
      </w:r>
      <w:r w:rsidRPr="00A347B4">
        <w:rPr>
          <w:b/>
          <w:sz w:val="24"/>
          <w:szCs w:val="24"/>
          <w:lang w:val="ky-KG"/>
        </w:rPr>
        <w:t>одного</w:t>
      </w:r>
      <w:r w:rsidRPr="00A347B4">
        <w:rPr>
          <w:b/>
          <w:sz w:val="24"/>
          <w:szCs w:val="24"/>
        </w:rPr>
        <w:t xml:space="preserve"> </w:t>
      </w:r>
      <w:proofErr w:type="spellStart"/>
      <w:r w:rsidRPr="00A347B4">
        <w:rPr>
          <w:b/>
          <w:sz w:val="24"/>
          <w:szCs w:val="24"/>
        </w:rPr>
        <w:t>модул</w:t>
      </w:r>
      <w:proofErr w:type="spellEnd"/>
      <w:r w:rsidRPr="00A347B4">
        <w:rPr>
          <w:b/>
          <w:sz w:val="24"/>
          <w:szCs w:val="24"/>
          <w:lang w:val="ky-KG"/>
        </w:rPr>
        <w:t>я</w:t>
      </w:r>
      <w:r w:rsidRPr="00A347B4">
        <w:rPr>
          <w:b/>
          <w:sz w:val="24"/>
          <w:szCs w:val="24"/>
        </w:rPr>
        <w:t xml:space="preserve"> в разрезе одного семестра (М</w:t>
      </w:r>
      <w:r w:rsidRPr="00A347B4">
        <w:rPr>
          <w:b/>
          <w:sz w:val="24"/>
          <w:szCs w:val="24"/>
          <w:lang w:val="ky-KG"/>
        </w:rPr>
        <w:t>1</w:t>
      </w:r>
      <w:r w:rsidRPr="00A347B4">
        <w:rPr>
          <w:b/>
          <w:sz w:val="24"/>
          <w:szCs w:val="24"/>
        </w:rPr>
        <w:t>):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1572"/>
        <w:gridCol w:w="1008"/>
        <w:gridCol w:w="766"/>
        <w:gridCol w:w="785"/>
        <w:gridCol w:w="913"/>
        <w:gridCol w:w="710"/>
        <w:gridCol w:w="1456"/>
        <w:gridCol w:w="853"/>
        <w:gridCol w:w="1293"/>
      </w:tblGrid>
      <w:tr w:rsidR="00A347B4" w:rsidRPr="00A347B4" w14:paraId="0D993551" w14:textId="77777777" w:rsidTr="008037A7">
        <w:tc>
          <w:tcPr>
            <w:tcW w:w="1275" w:type="dxa"/>
          </w:tcPr>
          <w:p w14:paraId="6D9E0DDB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850" w:type="dxa"/>
          </w:tcPr>
          <w:p w14:paraId="63866EE3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708" w:type="dxa"/>
          </w:tcPr>
          <w:p w14:paraId="3758DCB2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Ауд. часы</w:t>
            </w:r>
          </w:p>
        </w:tc>
        <w:tc>
          <w:tcPr>
            <w:tcW w:w="847" w:type="dxa"/>
          </w:tcPr>
          <w:p w14:paraId="67177785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4258" w:type="dxa"/>
            <w:gridSpan w:val="4"/>
          </w:tcPr>
          <w:p w14:paraId="0A5127E0" w14:textId="77777777" w:rsidR="00F46E59" w:rsidRPr="00A347B4" w:rsidRDefault="00F46E59" w:rsidP="00F46E59">
            <w:pPr>
              <w:pStyle w:val="a3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модуль</w:t>
            </w:r>
          </w:p>
          <w:p w14:paraId="667367D5" w14:textId="77777777" w:rsidR="00F46E59" w:rsidRPr="00A347B4" w:rsidRDefault="00F46E59" w:rsidP="00F46E59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(50 балл)</w:t>
            </w:r>
          </w:p>
        </w:tc>
        <w:tc>
          <w:tcPr>
            <w:tcW w:w="1418" w:type="dxa"/>
          </w:tcPr>
          <w:p w14:paraId="74633DB4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Экзамен</w:t>
            </w:r>
          </w:p>
          <w:p w14:paraId="1E430EBD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 xml:space="preserve">(50 </w:t>
            </w:r>
            <w:r w:rsidRPr="00A347B4">
              <w:rPr>
                <w:b/>
                <w:sz w:val="24"/>
                <w:szCs w:val="24"/>
              </w:rPr>
              <w:t>балл</w:t>
            </w:r>
            <w:r w:rsidRPr="00A347B4">
              <w:rPr>
                <w:b/>
                <w:sz w:val="24"/>
                <w:szCs w:val="24"/>
                <w:lang w:val="ky-KG"/>
              </w:rPr>
              <w:t>)</w:t>
            </w:r>
          </w:p>
        </w:tc>
      </w:tr>
      <w:tr w:rsidR="00A347B4" w:rsidRPr="00A347B4" w14:paraId="31022F96" w14:textId="77777777" w:rsidTr="008037A7">
        <w:tc>
          <w:tcPr>
            <w:tcW w:w="1275" w:type="dxa"/>
            <w:vMerge w:val="restart"/>
          </w:tcPr>
          <w:p w14:paraId="499F10EF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659769D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128646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847" w:type="dxa"/>
            <w:vMerge w:val="restart"/>
          </w:tcPr>
          <w:p w14:paraId="65A10841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60%</w:t>
            </w:r>
          </w:p>
        </w:tc>
        <w:tc>
          <w:tcPr>
            <w:tcW w:w="1971" w:type="dxa"/>
            <w:gridSpan w:val="2"/>
          </w:tcPr>
          <w:p w14:paraId="6DC685F8" w14:textId="77777777" w:rsidR="00F46E59" w:rsidRPr="00A347B4" w:rsidRDefault="00F46E59" w:rsidP="00F46E59">
            <w:pPr>
              <w:pStyle w:val="a3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Ауд. часы</w:t>
            </w:r>
          </w:p>
        </w:tc>
        <w:tc>
          <w:tcPr>
            <w:tcW w:w="1173" w:type="dxa"/>
            <w:vMerge w:val="restart"/>
          </w:tcPr>
          <w:p w14:paraId="740E6B8F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</w:rPr>
              <w:t xml:space="preserve"> СРС</w:t>
            </w:r>
            <w:r w:rsidRPr="00A347B4">
              <w:rPr>
                <w:b/>
                <w:sz w:val="24"/>
                <w:szCs w:val="24"/>
                <w:lang w:val="ky-KG"/>
              </w:rPr>
              <w:t>/СРСП</w:t>
            </w:r>
          </w:p>
          <w:p w14:paraId="68413F83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</w:tcPr>
          <w:p w14:paraId="2A2E7A74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 xml:space="preserve">РК (r) </w:t>
            </w:r>
          </w:p>
        </w:tc>
        <w:tc>
          <w:tcPr>
            <w:tcW w:w="1418" w:type="dxa"/>
            <w:vMerge w:val="restart"/>
          </w:tcPr>
          <w:p w14:paraId="541C8344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ИК</w:t>
            </w:r>
          </w:p>
          <w:p w14:paraId="64E49A5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 xml:space="preserve"> (E)</w:t>
            </w:r>
          </w:p>
        </w:tc>
      </w:tr>
      <w:tr w:rsidR="00A347B4" w:rsidRPr="00A347B4" w14:paraId="34C6EBCD" w14:textId="77777777" w:rsidTr="008037A7">
        <w:tc>
          <w:tcPr>
            <w:tcW w:w="1275" w:type="dxa"/>
            <w:vMerge/>
          </w:tcPr>
          <w:p w14:paraId="3BE84C82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CBE7D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E8A5AC0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1CC87FAC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2D6B024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лек.</w:t>
            </w:r>
          </w:p>
        </w:tc>
        <w:tc>
          <w:tcPr>
            <w:tcW w:w="845" w:type="dxa"/>
          </w:tcPr>
          <w:p w14:paraId="113039EF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пр.</w:t>
            </w:r>
          </w:p>
        </w:tc>
        <w:tc>
          <w:tcPr>
            <w:tcW w:w="1173" w:type="dxa"/>
            <w:vMerge/>
          </w:tcPr>
          <w:p w14:paraId="022B4C0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14:paraId="5210B050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48CBFF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A347B4" w:rsidRPr="00A347B4" w14:paraId="01609E34" w14:textId="77777777" w:rsidTr="008037A7">
        <w:tc>
          <w:tcPr>
            <w:tcW w:w="1275" w:type="dxa"/>
          </w:tcPr>
          <w:p w14:paraId="4E50DC1B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ООЦ</w:t>
            </w:r>
          </w:p>
        </w:tc>
        <w:tc>
          <w:tcPr>
            <w:tcW w:w="850" w:type="dxa"/>
          </w:tcPr>
          <w:p w14:paraId="0F18E056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708" w:type="dxa"/>
          </w:tcPr>
          <w:p w14:paraId="486305A1" w14:textId="1DC60550" w:rsidR="00F46E59" w:rsidRPr="00A347B4" w:rsidRDefault="003F37DE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36</w:t>
            </w:r>
          </w:p>
        </w:tc>
        <w:tc>
          <w:tcPr>
            <w:tcW w:w="847" w:type="dxa"/>
          </w:tcPr>
          <w:p w14:paraId="19DBC8C8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36</w:t>
            </w:r>
          </w:p>
        </w:tc>
        <w:tc>
          <w:tcPr>
            <w:tcW w:w="1126" w:type="dxa"/>
          </w:tcPr>
          <w:p w14:paraId="1FB26B96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5" w:type="dxa"/>
          </w:tcPr>
          <w:p w14:paraId="1AD6258C" w14:textId="6E43D49A" w:rsidR="00F46E59" w:rsidRPr="00A347B4" w:rsidRDefault="003F37DE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73" w:type="dxa"/>
          </w:tcPr>
          <w:p w14:paraId="246B2D5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30/6</w:t>
            </w:r>
          </w:p>
        </w:tc>
        <w:tc>
          <w:tcPr>
            <w:tcW w:w="1114" w:type="dxa"/>
            <w:vMerge/>
          </w:tcPr>
          <w:p w14:paraId="3EB77FBB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ABFEF4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A347B4" w:rsidRPr="00A347B4" w14:paraId="12D3053D" w14:textId="77777777" w:rsidTr="008037A7">
        <w:tc>
          <w:tcPr>
            <w:tcW w:w="3680" w:type="dxa"/>
            <w:gridSpan w:val="4"/>
          </w:tcPr>
          <w:p w14:paraId="72A1CFE8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Карта накопления баллов</w:t>
            </w:r>
          </w:p>
        </w:tc>
        <w:tc>
          <w:tcPr>
            <w:tcW w:w="1126" w:type="dxa"/>
          </w:tcPr>
          <w:p w14:paraId="44B1FF21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845" w:type="dxa"/>
          </w:tcPr>
          <w:p w14:paraId="7B956023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73" w:type="dxa"/>
          </w:tcPr>
          <w:p w14:paraId="2C96260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16</w:t>
            </w:r>
          </w:p>
        </w:tc>
        <w:tc>
          <w:tcPr>
            <w:tcW w:w="1114" w:type="dxa"/>
          </w:tcPr>
          <w:p w14:paraId="173E02E9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18</w:t>
            </w:r>
          </w:p>
        </w:tc>
        <w:tc>
          <w:tcPr>
            <w:tcW w:w="1418" w:type="dxa"/>
          </w:tcPr>
          <w:p w14:paraId="41025DBD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A347B4" w:rsidRPr="00A347B4" w14:paraId="3F45E7D6" w14:textId="77777777" w:rsidTr="008037A7">
        <w:tc>
          <w:tcPr>
            <w:tcW w:w="3680" w:type="dxa"/>
            <w:gridSpan w:val="4"/>
            <w:vMerge w:val="restart"/>
          </w:tcPr>
          <w:p w14:paraId="447CA603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4258" w:type="dxa"/>
            <w:gridSpan w:val="4"/>
          </w:tcPr>
          <w:p w14:paraId="7CF9AB69" w14:textId="77777777" w:rsidR="00F46E59" w:rsidRPr="00A347B4" w:rsidRDefault="00F46E59" w:rsidP="00F46E59">
            <w:pPr>
              <w:pStyle w:val="a3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 xml:space="preserve"> (М=</w:t>
            </w:r>
            <w:proofErr w:type="spellStart"/>
            <w:r w:rsidRPr="00A347B4">
              <w:rPr>
                <w:b/>
                <w:sz w:val="24"/>
                <w:szCs w:val="24"/>
              </w:rPr>
              <w:t>tср</w:t>
            </w:r>
            <w:proofErr w:type="spellEnd"/>
            <w:r w:rsidRPr="00A347B4">
              <w:rPr>
                <w:b/>
                <w:sz w:val="24"/>
                <w:szCs w:val="24"/>
              </w:rPr>
              <w:t>.+</w:t>
            </w:r>
            <w:proofErr w:type="spellStart"/>
            <w:r w:rsidRPr="00A347B4">
              <w:rPr>
                <w:b/>
                <w:sz w:val="24"/>
                <w:szCs w:val="24"/>
              </w:rPr>
              <w:t>r+s</w:t>
            </w:r>
            <w:proofErr w:type="spellEnd"/>
            <w:r w:rsidRPr="00A347B4">
              <w:rPr>
                <w:b/>
                <w:sz w:val="24"/>
                <w:szCs w:val="24"/>
              </w:rPr>
              <w:t>) до 50/ 50</w:t>
            </w:r>
          </w:p>
        </w:tc>
        <w:tc>
          <w:tcPr>
            <w:tcW w:w="1418" w:type="dxa"/>
            <w:vMerge w:val="restart"/>
          </w:tcPr>
          <w:p w14:paraId="1131D1AF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50</w:t>
            </w:r>
          </w:p>
        </w:tc>
      </w:tr>
      <w:tr w:rsidR="00A347B4" w:rsidRPr="00A347B4" w14:paraId="26D43A14" w14:textId="77777777" w:rsidTr="008037A7">
        <w:tc>
          <w:tcPr>
            <w:tcW w:w="3680" w:type="dxa"/>
            <w:gridSpan w:val="4"/>
            <w:vMerge/>
          </w:tcPr>
          <w:p w14:paraId="77DBDE98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14:paraId="48F775F6" w14:textId="77777777" w:rsidR="00F46E59" w:rsidRPr="00A347B4" w:rsidRDefault="00F46E59" w:rsidP="00F46E59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A347B4">
              <w:rPr>
                <w:b/>
                <w:sz w:val="24"/>
                <w:szCs w:val="24"/>
              </w:rPr>
              <w:t>Rдоп</w:t>
            </w:r>
            <w:proofErr w:type="spellEnd"/>
            <w:r w:rsidRPr="00A347B4">
              <w:rPr>
                <w:b/>
                <w:sz w:val="24"/>
                <w:szCs w:val="24"/>
              </w:rPr>
              <w:t>. = М1 (30-50)</w:t>
            </w:r>
          </w:p>
        </w:tc>
        <w:tc>
          <w:tcPr>
            <w:tcW w:w="1418" w:type="dxa"/>
            <w:vMerge/>
          </w:tcPr>
          <w:p w14:paraId="58754B3D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F46E59" w:rsidRPr="00A347B4" w14:paraId="55A44C4E" w14:textId="77777777" w:rsidTr="008037A7">
        <w:tc>
          <w:tcPr>
            <w:tcW w:w="3680" w:type="dxa"/>
            <w:gridSpan w:val="4"/>
          </w:tcPr>
          <w:p w14:paraId="36C4DFB7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4258" w:type="dxa"/>
            <w:gridSpan w:val="4"/>
          </w:tcPr>
          <w:p w14:paraId="39C75023" w14:textId="77777777" w:rsidR="00F46E59" w:rsidRPr="00A347B4" w:rsidRDefault="00F46E59" w:rsidP="00F46E59">
            <w:pPr>
              <w:pStyle w:val="a3"/>
              <w:rPr>
                <w:b/>
                <w:sz w:val="24"/>
                <w:szCs w:val="24"/>
              </w:rPr>
            </w:pPr>
            <w:r w:rsidRPr="00A347B4">
              <w:rPr>
                <w:b/>
                <w:sz w:val="24"/>
                <w:szCs w:val="24"/>
              </w:rPr>
              <w:t xml:space="preserve">I = </w:t>
            </w:r>
            <w:proofErr w:type="spellStart"/>
            <w:r w:rsidRPr="00A347B4">
              <w:rPr>
                <w:b/>
                <w:sz w:val="24"/>
                <w:szCs w:val="24"/>
              </w:rPr>
              <w:t>Rдоп</w:t>
            </w:r>
            <w:proofErr w:type="spellEnd"/>
            <w:r w:rsidRPr="00A347B4">
              <w:rPr>
                <w:b/>
                <w:sz w:val="24"/>
                <w:szCs w:val="24"/>
              </w:rPr>
              <w:t>. + Е</w:t>
            </w:r>
          </w:p>
        </w:tc>
        <w:tc>
          <w:tcPr>
            <w:tcW w:w="1418" w:type="dxa"/>
          </w:tcPr>
          <w:p w14:paraId="2E5A34B2" w14:textId="77777777" w:rsidR="00F46E59" w:rsidRPr="00A347B4" w:rsidRDefault="00F46E59" w:rsidP="00F46E5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A347B4">
              <w:rPr>
                <w:b/>
                <w:sz w:val="24"/>
                <w:szCs w:val="24"/>
                <w:lang w:val="ky-KG"/>
              </w:rPr>
              <w:t>100</w:t>
            </w:r>
          </w:p>
        </w:tc>
      </w:tr>
    </w:tbl>
    <w:p w14:paraId="1B103CA8" w14:textId="77777777" w:rsidR="00F46E59" w:rsidRPr="00A347B4" w:rsidRDefault="00F46E59" w:rsidP="00F46E59">
      <w:pPr>
        <w:pStyle w:val="a3"/>
        <w:jc w:val="center"/>
        <w:rPr>
          <w:b/>
          <w:sz w:val="24"/>
          <w:szCs w:val="24"/>
        </w:rPr>
      </w:pPr>
    </w:p>
    <w:p w14:paraId="21013B1C" w14:textId="1CEB2743" w:rsidR="003629D2" w:rsidRPr="00A347B4" w:rsidRDefault="00000000" w:rsidP="00F46E59">
      <w:pPr>
        <w:pStyle w:val="a3"/>
        <w:rPr>
          <w:b/>
          <w:sz w:val="24"/>
          <w:szCs w:val="24"/>
        </w:rPr>
      </w:pPr>
      <w:r w:rsidRPr="00A347B4">
        <w:rPr>
          <w:b/>
          <w:sz w:val="24"/>
          <w:szCs w:val="24"/>
          <w:lang w:val="ky-KG"/>
        </w:rPr>
        <w:t xml:space="preserve">Календарно-тематический план лекционных и семинарских (практических, лабораторных) занятий 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1060"/>
        <w:gridCol w:w="2982"/>
        <w:gridCol w:w="1566"/>
        <w:gridCol w:w="1985"/>
        <w:gridCol w:w="1134"/>
      </w:tblGrid>
      <w:tr w:rsidR="003629D2" w14:paraId="761CE823" w14:textId="77777777" w:rsidTr="00A347B4">
        <w:trPr>
          <w:trHeight w:val="332"/>
        </w:trPr>
        <w:tc>
          <w:tcPr>
            <w:tcW w:w="458" w:type="dxa"/>
            <w:vMerge w:val="restart"/>
          </w:tcPr>
          <w:p w14:paraId="47457385" w14:textId="77777777" w:rsidR="003629D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0" w:type="dxa"/>
            <w:vMerge w:val="restart"/>
          </w:tcPr>
          <w:p w14:paraId="4E6D80B2" w14:textId="77777777" w:rsidR="003629D2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982" w:type="dxa"/>
            <w:vMerge w:val="restart"/>
          </w:tcPr>
          <w:p w14:paraId="59EEFC29" w14:textId="77777777" w:rsidR="003629D2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51" w:type="dxa"/>
            <w:gridSpan w:val="2"/>
          </w:tcPr>
          <w:p w14:paraId="404CA662" w14:textId="77777777" w:rsidR="003629D2" w:rsidRDefault="00000000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1134" w:type="dxa"/>
          </w:tcPr>
          <w:p w14:paraId="5797D03F" w14:textId="77777777" w:rsidR="003629D2" w:rsidRDefault="0000000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 </w:t>
            </w:r>
          </w:p>
        </w:tc>
      </w:tr>
      <w:tr w:rsidR="003629D2" w14:paraId="4B701AD9" w14:textId="77777777" w:rsidTr="00A347B4">
        <w:trPr>
          <w:trHeight w:val="133"/>
        </w:trPr>
        <w:tc>
          <w:tcPr>
            <w:tcW w:w="458" w:type="dxa"/>
            <w:vMerge/>
          </w:tcPr>
          <w:p w14:paraId="4E026C18" w14:textId="77777777" w:rsidR="003629D2" w:rsidRDefault="003629D2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DF9A56A" w14:textId="77777777" w:rsidR="003629D2" w:rsidRDefault="003629D2">
            <w:pPr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7D4BC565" w14:textId="77777777" w:rsidR="003629D2" w:rsidRDefault="003629D2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EE0B77D" w14:textId="77777777" w:rsidR="003629D2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6DEC23BA" w14:textId="77777777" w:rsidR="003629D2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23974D" w14:textId="77777777" w:rsidR="003629D2" w:rsidRDefault="003629D2">
            <w:pPr>
              <w:rPr>
                <w:sz w:val="24"/>
                <w:szCs w:val="24"/>
              </w:rPr>
            </w:pPr>
          </w:p>
        </w:tc>
      </w:tr>
      <w:tr w:rsidR="003629D2" w14:paraId="187EE2AC" w14:textId="77777777" w:rsidTr="00A347B4">
        <w:trPr>
          <w:trHeight w:val="133"/>
        </w:trPr>
        <w:tc>
          <w:tcPr>
            <w:tcW w:w="9185" w:type="dxa"/>
            <w:gridSpan w:val="6"/>
            <w:tcBorders>
              <w:right w:val="single" w:sz="4" w:space="0" w:color="auto"/>
            </w:tcBorders>
          </w:tcPr>
          <w:p w14:paraId="26C2C150" w14:textId="77777777" w:rsidR="003629D2" w:rsidRDefault="0000000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A347B4" w14:paraId="54859B5A" w14:textId="77777777" w:rsidTr="00A347B4">
        <w:trPr>
          <w:trHeight w:val="418"/>
        </w:trPr>
        <w:tc>
          <w:tcPr>
            <w:tcW w:w="458" w:type="dxa"/>
          </w:tcPr>
          <w:p w14:paraId="56CA9455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14:paraId="34A97565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82" w:type="dxa"/>
          </w:tcPr>
          <w:p w14:paraId="64096879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история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семиотики</w:t>
            </w:r>
          </w:p>
          <w:p w14:paraId="57F9E06B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задачи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курса</w:t>
            </w:r>
          </w:p>
        </w:tc>
        <w:tc>
          <w:tcPr>
            <w:tcW w:w="1566" w:type="dxa"/>
          </w:tcPr>
          <w:p w14:paraId="28234961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CC2E647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0C091C0B" w14:textId="626E0405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0F44D984" w14:textId="77777777" w:rsidTr="00A347B4">
        <w:trPr>
          <w:trHeight w:val="306"/>
        </w:trPr>
        <w:tc>
          <w:tcPr>
            <w:tcW w:w="458" w:type="dxa"/>
          </w:tcPr>
          <w:p w14:paraId="24A59EDE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00CC75F5" w14:textId="77777777" w:rsidR="00A347B4" w:rsidRDefault="00A347B4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3ED5DA2C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Системы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знаков</w:t>
            </w:r>
          </w:p>
          <w:p w14:paraId="2D1F9D3B" w14:textId="77777777" w:rsidR="00A347B4" w:rsidRDefault="00A347B4">
            <w:pPr>
              <w:textAlignment w:val="top"/>
              <w:rPr>
                <w:spacing w:val="-2"/>
                <w:sz w:val="22"/>
                <w:lang w:val="en-US"/>
              </w:rPr>
            </w:pPr>
            <w:r>
              <w:rPr>
                <w:sz w:val="22"/>
              </w:rPr>
              <w:t>История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семиотики</w:t>
            </w:r>
          </w:p>
        </w:tc>
        <w:tc>
          <w:tcPr>
            <w:tcW w:w="1566" w:type="dxa"/>
          </w:tcPr>
          <w:p w14:paraId="30DFBE2C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28F5A61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08AFE27" w14:textId="376A5252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7B4DED55" w14:textId="77777777" w:rsidTr="00A347B4">
        <w:trPr>
          <w:trHeight w:val="332"/>
        </w:trPr>
        <w:tc>
          <w:tcPr>
            <w:tcW w:w="458" w:type="dxa"/>
          </w:tcPr>
          <w:p w14:paraId="5F594B08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14:paraId="7FA066F1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82" w:type="dxa"/>
          </w:tcPr>
          <w:p w14:paraId="479A211D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Знаковые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процессы</w:t>
            </w:r>
          </w:p>
          <w:p w14:paraId="7EF52F39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знаков,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структура</w:t>
            </w:r>
          </w:p>
        </w:tc>
        <w:tc>
          <w:tcPr>
            <w:tcW w:w="1566" w:type="dxa"/>
          </w:tcPr>
          <w:p w14:paraId="1F2187CF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463CB77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63818811" w14:textId="34A66E62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51E706B5" w14:textId="77777777" w:rsidTr="00A347B4">
        <w:trPr>
          <w:trHeight w:val="332"/>
        </w:trPr>
        <w:tc>
          <w:tcPr>
            <w:tcW w:w="458" w:type="dxa"/>
          </w:tcPr>
          <w:p w14:paraId="7796CB10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14:paraId="6EF9284F" w14:textId="77777777" w:rsidR="00A347B4" w:rsidRDefault="00A347B4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678C5682" w14:textId="77777777" w:rsidR="00A347B4" w:rsidRDefault="00A347B4">
            <w:pPr>
              <w:textAlignment w:val="top"/>
              <w:rPr>
                <w:spacing w:val="-4"/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знак</w:t>
            </w:r>
          </w:p>
          <w:p w14:paraId="0DDFA427" w14:textId="77777777" w:rsidR="00A347B4" w:rsidRPr="00F46E59" w:rsidRDefault="00A347B4">
            <w:pPr>
              <w:textAlignment w:val="top"/>
              <w:rPr>
                <w:spacing w:val="-4"/>
                <w:sz w:val="22"/>
              </w:rPr>
            </w:pPr>
            <w:r>
              <w:rPr>
                <w:sz w:val="22"/>
              </w:rPr>
              <w:t>Знаковые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процессы</w:t>
            </w:r>
          </w:p>
        </w:tc>
        <w:tc>
          <w:tcPr>
            <w:tcW w:w="1566" w:type="dxa"/>
          </w:tcPr>
          <w:p w14:paraId="57A9275C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F57E14C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396AD12A" w14:textId="3435A82D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7F029A9E" w14:textId="77777777" w:rsidTr="00A347B4">
        <w:trPr>
          <w:trHeight w:val="332"/>
        </w:trPr>
        <w:tc>
          <w:tcPr>
            <w:tcW w:w="458" w:type="dxa"/>
          </w:tcPr>
          <w:p w14:paraId="26F92E6A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060" w:type="dxa"/>
          </w:tcPr>
          <w:p w14:paraId="4076581F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82" w:type="dxa"/>
          </w:tcPr>
          <w:p w14:paraId="171F7F45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Классификация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знакового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пространства.</w:t>
            </w:r>
          </w:p>
          <w:p w14:paraId="2E624406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знак</w:t>
            </w:r>
          </w:p>
          <w:p w14:paraId="0AD85860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</w:p>
        </w:tc>
        <w:tc>
          <w:tcPr>
            <w:tcW w:w="1566" w:type="dxa"/>
          </w:tcPr>
          <w:p w14:paraId="28C30536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CABB425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422ACCE1" w14:textId="56E9FF24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3CEB53AD" w14:textId="77777777" w:rsidTr="00A347B4">
        <w:trPr>
          <w:trHeight w:val="332"/>
        </w:trPr>
        <w:tc>
          <w:tcPr>
            <w:tcW w:w="458" w:type="dxa"/>
          </w:tcPr>
          <w:p w14:paraId="21F29929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060" w:type="dxa"/>
          </w:tcPr>
          <w:p w14:paraId="72EA73D0" w14:textId="77777777" w:rsidR="00A347B4" w:rsidRDefault="00A347B4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2769DC10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Кодификация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кодификационной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  <w:p w14:paraId="232C2210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Стереотипы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знакового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поведения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человека</w:t>
            </w:r>
          </w:p>
        </w:tc>
        <w:tc>
          <w:tcPr>
            <w:tcW w:w="1566" w:type="dxa"/>
          </w:tcPr>
          <w:p w14:paraId="6F2387E4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1212BFE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30A173FC" w14:textId="1118BE60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054D0184" w14:textId="77777777" w:rsidTr="00A347B4">
        <w:trPr>
          <w:trHeight w:val="332"/>
        </w:trPr>
        <w:tc>
          <w:tcPr>
            <w:tcW w:w="458" w:type="dxa"/>
          </w:tcPr>
          <w:p w14:paraId="2AF5F87A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060" w:type="dxa"/>
          </w:tcPr>
          <w:p w14:paraId="394A37FD" w14:textId="77777777" w:rsidR="00A347B4" w:rsidRDefault="00A347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82" w:type="dxa"/>
          </w:tcPr>
          <w:p w14:paraId="6F52AC50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Коды,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шифры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тексты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структуры</w:t>
            </w:r>
          </w:p>
          <w:p w14:paraId="51A97D3C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Классификация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знакового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пространства.</w:t>
            </w:r>
          </w:p>
        </w:tc>
        <w:tc>
          <w:tcPr>
            <w:tcW w:w="1566" w:type="dxa"/>
          </w:tcPr>
          <w:p w14:paraId="6E365085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4BBE378" w14:textId="77777777" w:rsidR="00A347B4" w:rsidRDefault="00A347B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71254D4" w14:textId="38FEC519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A347B4" w14:paraId="79D2DB5E" w14:textId="77777777" w:rsidTr="00A347B4">
        <w:trPr>
          <w:trHeight w:val="332"/>
        </w:trPr>
        <w:tc>
          <w:tcPr>
            <w:tcW w:w="458" w:type="dxa"/>
          </w:tcPr>
          <w:p w14:paraId="763FD6C7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0" w:type="dxa"/>
          </w:tcPr>
          <w:p w14:paraId="0A1F887B" w14:textId="77777777" w:rsidR="00A347B4" w:rsidRDefault="00A347B4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76C397A5" w14:textId="77777777" w:rsidR="00A347B4" w:rsidRDefault="00A347B4">
            <w:pPr>
              <w:textAlignment w:val="top"/>
              <w:rPr>
                <w:sz w:val="22"/>
              </w:rPr>
            </w:pPr>
            <w:r>
              <w:rPr>
                <w:sz w:val="22"/>
              </w:rPr>
              <w:t>Кодификация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кодификационной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566" w:type="dxa"/>
          </w:tcPr>
          <w:p w14:paraId="489D814A" w14:textId="77777777" w:rsidR="00A347B4" w:rsidRDefault="00A34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D75C088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681AA5" w14:textId="20DC2DF8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47B4" w14:paraId="5CA6763A" w14:textId="77777777" w:rsidTr="00A347B4">
        <w:trPr>
          <w:trHeight w:val="332"/>
        </w:trPr>
        <w:tc>
          <w:tcPr>
            <w:tcW w:w="458" w:type="dxa"/>
          </w:tcPr>
          <w:p w14:paraId="2936A487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0" w:type="dxa"/>
          </w:tcPr>
          <w:p w14:paraId="3052A0CB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14:paraId="6CEF45BD" w14:textId="77777777" w:rsidR="00A347B4" w:rsidRDefault="00A347B4">
            <w:pPr>
              <w:textAlignment w:val="top"/>
              <w:rPr>
                <w:sz w:val="22"/>
              </w:rPr>
            </w:pPr>
            <w:r>
              <w:rPr>
                <w:sz w:val="22"/>
              </w:rPr>
              <w:t>Синхрония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диахрония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знаков.</w:t>
            </w:r>
          </w:p>
        </w:tc>
        <w:tc>
          <w:tcPr>
            <w:tcW w:w="1566" w:type="dxa"/>
          </w:tcPr>
          <w:p w14:paraId="32535421" w14:textId="77777777" w:rsidR="00A347B4" w:rsidRDefault="00A34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F4231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2B213A" w14:textId="39DC4D6C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47B4" w14:paraId="713A87E7" w14:textId="77777777" w:rsidTr="00A347B4">
        <w:trPr>
          <w:trHeight w:val="332"/>
        </w:trPr>
        <w:tc>
          <w:tcPr>
            <w:tcW w:w="458" w:type="dxa"/>
          </w:tcPr>
          <w:p w14:paraId="791265D6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60" w:type="dxa"/>
          </w:tcPr>
          <w:p w14:paraId="51D9A99E" w14:textId="77777777" w:rsidR="00A347B4" w:rsidRDefault="00A347B4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264CFB60" w14:textId="77777777" w:rsidR="00A347B4" w:rsidRDefault="00A347B4">
            <w:pPr>
              <w:textAlignment w:val="top"/>
              <w:rPr>
                <w:sz w:val="22"/>
              </w:rPr>
            </w:pPr>
            <w:r>
              <w:rPr>
                <w:sz w:val="22"/>
              </w:rPr>
              <w:t>Классы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знаковых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</w:t>
            </w:r>
          </w:p>
        </w:tc>
        <w:tc>
          <w:tcPr>
            <w:tcW w:w="1566" w:type="dxa"/>
          </w:tcPr>
          <w:p w14:paraId="725457B5" w14:textId="77777777" w:rsidR="00A347B4" w:rsidRDefault="00A34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B59FAF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BBC9D3" w14:textId="53930944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47B4" w14:paraId="2E005954" w14:textId="77777777" w:rsidTr="00A347B4">
        <w:trPr>
          <w:trHeight w:val="332"/>
        </w:trPr>
        <w:tc>
          <w:tcPr>
            <w:tcW w:w="458" w:type="dxa"/>
          </w:tcPr>
          <w:p w14:paraId="6D7CAA77" w14:textId="77777777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0" w:type="dxa"/>
          </w:tcPr>
          <w:p w14:paraId="62A499AE" w14:textId="77777777" w:rsidR="00A347B4" w:rsidRDefault="00A347B4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FA88B31" w14:textId="77777777" w:rsidR="00A347B4" w:rsidRDefault="00A347B4">
            <w:pPr>
              <w:textAlignment w:val="top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кодификационной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деятельности.</w:t>
            </w:r>
          </w:p>
        </w:tc>
        <w:tc>
          <w:tcPr>
            <w:tcW w:w="1566" w:type="dxa"/>
          </w:tcPr>
          <w:p w14:paraId="5FF0AE9D" w14:textId="77777777" w:rsidR="00A347B4" w:rsidRDefault="00A34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F67B8BE" w14:textId="77777777" w:rsidR="00A347B4" w:rsidRDefault="00A34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272698" w14:textId="4AD75829" w:rsidR="00A347B4" w:rsidRDefault="00A3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47B4" w14:paraId="48358527" w14:textId="77777777" w:rsidTr="00A347B4">
        <w:trPr>
          <w:trHeight w:val="315"/>
        </w:trPr>
        <w:tc>
          <w:tcPr>
            <w:tcW w:w="458" w:type="dxa"/>
          </w:tcPr>
          <w:p w14:paraId="5E6FC9A0" w14:textId="77777777" w:rsidR="00A347B4" w:rsidRDefault="00A347B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0196DE5D" w14:textId="77777777" w:rsidR="00A347B4" w:rsidRDefault="00A347B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13DD4418" w14:textId="77777777" w:rsidR="00A347B4" w:rsidRDefault="00A347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6" w:type="dxa"/>
          </w:tcPr>
          <w:p w14:paraId="2A8A09F0" w14:textId="77777777" w:rsidR="00A347B4" w:rsidRDefault="00A347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14ч</w:t>
            </w:r>
          </w:p>
        </w:tc>
        <w:tc>
          <w:tcPr>
            <w:tcW w:w="1985" w:type="dxa"/>
          </w:tcPr>
          <w:p w14:paraId="0CAC0A87" w14:textId="77777777" w:rsidR="00A347B4" w:rsidRDefault="00A347B4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134" w:type="dxa"/>
          </w:tcPr>
          <w:p w14:paraId="3F1CA011" w14:textId="77777777" w:rsidR="00A347B4" w:rsidRDefault="00A347B4">
            <w:pPr>
              <w:rPr>
                <w:sz w:val="24"/>
                <w:szCs w:val="24"/>
              </w:rPr>
            </w:pPr>
          </w:p>
        </w:tc>
      </w:tr>
    </w:tbl>
    <w:p w14:paraId="48420A93" w14:textId="77777777" w:rsidR="003629D2" w:rsidRDefault="003629D2">
      <w:pPr>
        <w:rPr>
          <w:sz w:val="24"/>
          <w:szCs w:val="24"/>
          <w:lang w:val="ky-KG"/>
        </w:rPr>
      </w:pPr>
    </w:p>
    <w:p w14:paraId="289C8857" w14:textId="77777777" w:rsidR="003629D2" w:rsidRDefault="003629D2">
      <w:pPr>
        <w:rPr>
          <w:sz w:val="24"/>
          <w:szCs w:val="24"/>
          <w:lang w:val="ky-KG"/>
        </w:rPr>
      </w:pPr>
    </w:p>
    <w:p w14:paraId="6AA4AA91" w14:textId="77777777" w:rsidR="003629D2" w:rsidRDefault="00000000" w:rsidP="00F46E59">
      <w:pPr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4A30680C" w14:textId="77777777" w:rsidR="003629D2" w:rsidRDefault="003629D2">
      <w:pPr>
        <w:jc w:val="center"/>
        <w:rPr>
          <w:b/>
          <w:iCs/>
          <w:sz w:val="24"/>
          <w:szCs w:val="24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3600"/>
        <w:gridCol w:w="540"/>
        <w:gridCol w:w="1440"/>
        <w:gridCol w:w="689"/>
        <w:gridCol w:w="720"/>
        <w:gridCol w:w="607"/>
      </w:tblGrid>
      <w:tr w:rsidR="003629D2" w14:paraId="62149954" w14:textId="77777777" w:rsidTr="00A347B4">
        <w:trPr>
          <w:trHeight w:val="883"/>
        </w:trPr>
        <w:tc>
          <w:tcPr>
            <w:tcW w:w="1582" w:type="dxa"/>
          </w:tcPr>
          <w:p w14:paraId="3E14795D" w14:textId="77777777" w:rsidR="003629D2" w:rsidRDefault="003629D2">
            <w:pPr>
              <w:rPr>
                <w:b/>
                <w:iCs/>
                <w:sz w:val="20"/>
                <w:szCs w:val="20"/>
              </w:rPr>
            </w:pPr>
          </w:p>
          <w:p w14:paraId="3280B8EE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№ и темы</w:t>
            </w:r>
          </w:p>
          <w:p w14:paraId="0F435BA1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заданий</w:t>
            </w:r>
          </w:p>
        </w:tc>
        <w:tc>
          <w:tcPr>
            <w:tcW w:w="3600" w:type="dxa"/>
          </w:tcPr>
          <w:p w14:paraId="261EE8CF" w14:textId="77777777" w:rsidR="003629D2" w:rsidRDefault="003629D2">
            <w:pPr>
              <w:rPr>
                <w:b/>
                <w:iCs/>
                <w:sz w:val="20"/>
                <w:szCs w:val="20"/>
              </w:rPr>
            </w:pPr>
          </w:p>
          <w:p w14:paraId="0AD62552" w14:textId="77777777" w:rsidR="003629D2" w:rsidRDefault="00000000">
            <w:pPr>
              <w:ind w:left="38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Задания на СРС</w:t>
            </w:r>
          </w:p>
          <w:p w14:paraId="54625F47" w14:textId="77777777" w:rsidR="003629D2" w:rsidRDefault="003629D2">
            <w:pPr>
              <w:rPr>
                <w:b/>
                <w:iCs/>
                <w:sz w:val="20"/>
                <w:szCs w:val="20"/>
              </w:rPr>
            </w:pPr>
          </w:p>
          <w:p w14:paraId="5CEE123D" w14:textId="77777777" w:rsidR="003629D2" w:rsidRDefault="003629D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43E9A22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К-</w:t>
            </w:r>
          </w:p>
          <w:p w14:paraId="60ABDA60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-во</w:t>
            </w:r>
          </w:p>
          <w:p w14:paraId="3BE56E6A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час</w:t>
            </w:r>
          </w:p>
        </w:tc>
        <w:tc>
          <w:tcPr>
            <w:tcW w:w="1440" w:type="dxa"/>
          </w:tcPr>
          <w:p w14:paraId="6BC9B4AB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/>
                <w:iCs/>
                <w:sz w:val="20"/>
                <w:szCs w:val="20"/>
              </w:rPr>
              <w:t>Фор-</w:t>
            </w:r>
            <w:proofErr w:type="spellStart"/>
            <w:r>
              <w:rPr>
                <w:b/>
                <w:iCs/>
                <w:sz w:val="20"/>
                <w:szCs w:val="20"/>
              </w:rPr>
              <w:t>ма</w:t>
            </w:r>
            <w:proofErr w:type="spellEnd"/>
            <w:proofErr w:type="gramEnd"/>
            <w:r>
              <w:rPr>
                <w:b/>
                <w:iCs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b/>
                <w:iCs/>
                <w:sz w:val="20"/>
                <w:szCs w:val="20"/>
              </w:rPr>
              <w:t>конт</w:t>
            </w:r>
            <w:proofErr w:type="spellEnd"/>
          </w:p>
          <w:p w14:paraId="3424EDFF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роля</w:t>
            </w:r>
          </w:p>
        </w:tc>
        <w:tc>
          <w:tcPr>
            <w:tcW w:w="689" w:type="dxa"/>
          </w:tcPr>
          <w:p w14:paraId="07CB1C71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Бал</w:t>
            </w:r>
          </w:p>
          <w:p w14:paraId="160ED57F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proofErr w:type="spellStart"/>
            <w:r>
              <w:rPr>
                <w:b/>
                <w:iCs/>
                <w:sz w:val="20"/>
                <w:szCs w:val="20"/>
              </w:rPr>
              <w:t>лы</w:t>
            </w:r>
            <w:proofErr w:type="spellEnd"/>
          </w:p>
          <w:p w14:paraId="522136B0" w14:textId="77777777" w:rsidR="003629D2" w:rsidRDefault="003629D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14:paraId="5F3BD7B3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Лит</w:t>
            </w:r>
          </w:p>
          <w:p w14:paraId="15CEDF19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iCs/>
                <w:sz w:val="20"/>
                <w:szCs w:val="20"/>
              </w:rPr>
              <w:t>ра</w:t>
            </w:r>
            <w:proofErr w:type="spellEnd"/>
          </w:p>
          <w:p w14:paraId="3C51793B" w14:textId="77777777" w:rsidR="003629D2" w:rsidRDefault="003629D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07" w:type="dxa"/>
          </w:tcPr>
          <w:p w14:paraId="1CA49A49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Сро-ки</w:t>
            </w:r>
            <w:proofErr w:type="spellEnd"/>
          </w:p>
          <w:p w14:paraId="71BFB1CA" w14:textId="77777777" w:rsidR="003629D2" w:rsidRDefault="00000000">
            <w:pPr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сда-чи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           </w:t>
            </w:r>
          </w:p>
        </w:tc>
      </w:tr>
      <w:tr w:rsidR="00A347B4" w14:paraId="1CE265FC" w14:textId="77777777" w:rsidTr="00A347B4">
        <w:trPr>
          <w:trHeight w:val="790"/>
        </w:trPr>
        <w:tc>
          <w:tcPr>
            <w:tcW w:w="1582" w:type="dxa"/>
          </w:tcPr>
          <w:p w14:paraId="4B4B0A99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история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семиотики</w:t>
            </w:r>
          </w:p>
          <w:p w14:paraId="18E27CAE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Предмет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задачи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курса</w:t>
            </w:r>
          </w:p>
        </w:tc>
        <w:tc>
          <w:tcPr>
            <w:tcW w:w="3600" w:type="dxa"/>
          </w:tcPr>
          <w:p w14:paraId="43D5E4AB" w14:textId="77777777" w:rsidR="00A347B4" w:rsidRDefault="00A347B4">
            <w:pPr>
              <w:pStyle w:val="a6"/>
              <w:tabs>
                <w:tab w:val="left" w:pos="1384"/>
              </w:tabs>
              <w:spacing w:line="250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Семиотика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наука.</w:t>
            </w:r>
          </w:p>
          <w:p w14:paraId="7FB25C91" w14:textId="77777777" w:rsidR="00A347B4" w:rsidRDefault="00A347B4">
            <w:pPr>
              <w:pStyle w:val="a6"/>
              <w:tabs>
                <w:tab w:val="left" w:pos="1439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смысловой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гармонии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«Поэтике»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Аристотеля</w:t>
            </w:r>
          </w:p>
          <w:p w14:paraId="78962ED1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48F09C7" w14:textId="77777777" w:rsidR="00A347B4" w:rsidRPr="00F46E59" w:rsidRDefault="00A347B4">
            <w:pPr>
              <w:rPr>
                <w:iCs/>
                <w:sz w:val="20"/>
                <w:szCs w:val="20"/>
              </w:rPr>
            </w:pPr>
          </w:p>
          <w:p w14:paraId="6E76E8E3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2D1453F" w14:textId="77777777" w:rsidR="00A347B4" w:rsidRDefault="00A347B4">
            <w:pPr>
              <w:tabs>
                <w:tab w:val="left" w:pos="16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Questions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AF5" w14:textId="16DF79CE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  <w:r>
              <w:rPr>
                <w:b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6974EDE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65B969C5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151BA394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605F25A7" w14:textId="77777777" w:rsidR="00A347B4" w:rsidRDefault="00A347B4">
            <w:pPr>
              <w:rPr>
                <w:iCs/>
                <w:sz w:val="20"/>
                <w:szCs w:val="20"/>
              </w:rPr>
            </w:pPr>
          </w:p>
          <w:p w14:paraId="3D345D0C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1-я</w:t>
            </w:r>
          </w:p>
        </w:tc>
      </w:tr>
      <w:tr w:rsidR="00A347B4" w14:paraId="63589705" w14:textId="77777777" w:rsidTr="00A347B4">
        <w:trPr>
          <w:trHeight w:val="824"/>
        </w:trPr>
        <w:tc>
          <w:tcPr>
            <w:tcW w:w="1582" w:type="dxa"/>
          </w:tcPr>
          <w:p w14:paraId="346F391B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Системы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знаков</w:t>
            </w:r>
          </w:p>
          <w:p w14:paraId="29EEA25E" w14:textId="77777777" w:rsidR="00A347B4" w:rsidRDefault="00A347B4">
            <w:pPr>
              <w:textAlignment w:val="top"/>
              <w:rPr>
                <w:spacing w:val="-2"/>
                <w:sz w:val="22"/>
                <w:lang w:val="en-US"/>
              </w:rPr>
            </w:pPr>
            <w:r>
              <w:rPr>
                <w:sz w:val="22"/>
              </w:rPr>
              <w:t>История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семиотики</w:t>
            </w:r>
          </w:p>
        </w:tc>
        <w:tc>
          <w:tcPr>
            <w:tcW w:w="3600" w:type="dxa"/>
          </w:tcPr>
          <w:p w14:paraId="42D7B6A8" w14:textId="77777777" w:rsidR="00A347B4" w:rsidRDefault="00A347B4">
            <w:pPr>
              <w:pStyle w:val="a6"/>
              <w:tabs>
                <w:tab w:val="left" w:pos="1384"/>
              </w:tabs>
              <w:spacing w:before="2" w:line="252" w:lineRule="exact"/>
              <w:ind w:left="0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.Коммуникативный</w:t>
            </w:r>
            <w:proofErr w:type="gramEnd"/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акт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структура.</w:t>
            </w:r>
          </w:p>
          <w:p w14:paraId="688721F2" w14:textId="77777777" w:rsidR="00A347B4" w:rsidRDefault="00A347B4">
            <w:pPr>
              <w:pStyle w:val="a6"/>
              <w:tabs>
                <w:tab w:val="left" w:pos="1384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Роль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означивания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культуре</w:t>
            </w:r>
          </w:p>
          <w:p w14:paraId="232E35BB" w14:textId="77777777" w:rsidR="00A347B4" w:rsidRDefault="00A347B4">
            <w:pPr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ED0013A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CCBF40C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Role-play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5E" w14:textId="2C74C1F1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88AAA1B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4AAC8C00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5883ACB2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4E851A8E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2-я</w:t>
            </w:r>
          </w:p>
        </w:tc>
      </w:tr>
      <w:tr w:rsidR="00A347B4" w14:paraId="4F242E25" w14:textId="77777777" w:rsidTr="00A347B4">
        <w:trPr>
          <w:trHeight w:val="691"/>
        </w:trPr>
        <w:tc>
          <w:tcPr>
            <w:tcW w:w="1582" w:type="dxa"/>
          </w:tcPr>
          <w:p w14:paraId="58A68810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Знаковые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процессы</w:t>
            </w:r>
          </w:p>
          <w:p w14:paraId="07BEA136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знаков,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структура</w:t>
            </w:r>
          </w:p>
        </w:tc>
        <w:tc>
          <w:tcPr>
            <w:tcW w:w="3600" w:type="dxa"/>
          </w:tcPr>
          <w:p w14:paraId="373B4E76" w14:textId="77777777" w:rsidR="00A347B4" w:rsidRDefault="00A347B4">
            <w:pPr>
              <w:pStyle w:val="a6"/>
              <w:tabs>
                <w:tab w:val="left" w:pos="1384"/>
              </w:tabs>
              <w:spacing w:before="1"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Знаки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языке</w:t>
            </w:r>
          </w:p>
          <w:p w14:paraId="793DE765" w14:textId="77777777" w:rsidR="00A347B4" w:rsidRDefault="00A347B4">
            <w:pPr>
              <w:pStyle w:val="a6"/>
              <w:tabs>
                <w:tab w:val="left" w:pos="1384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лингвистические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теории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модели</w:t>
            </w:r>
          </w:p>
          <w:p w14:paraId="56E3086C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EC70574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4291467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Speaking activities </w:t>
            </w:r>
          </w:p>
        </w:tc>
        <w:tc>
          <w:tcPr>
            <w:tcW w:w="689" w:type="dxa"/>
          </w:tcPr>
          <w:p w14:paraId="07005E0E" w14:textId="1640F692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250020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0A829894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3-я</w:t>
            </w:r>
          </w:p>
        </w:tc>
      </w:tr>
      <w:tr w:rsidR="00A347B4" w14:paraId="529672B3" w14:textId="77777777" w:rsidTr="00A347B4">
        <w:trPr>
          <w:trHeight w:val="225"/>
        </w:trPr>
        <w:tc>
          <w:tcPr>
            <w:tcW w:w="1582" w:type="dxa"/>
          </w:tcPr>
          <w:p w14:paraId="3A0B2D1D" w14:textId="77777777" w:rsidR="00A347B4" w:rsidRDefault="00A347B4">
            <w:pPr>
              <w:textAlignment w:val="top"/>
              <w:rPr>
                <w:spacing w:val="-4"/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знак</w:t>
            </w:r>
          </w:p>
          <w:p w14:paraId="59CE8C0C" w14:textId="77777777" w:rsidR="00A347B4" w:rsidRPr="00F46E59" w:rsidRDefault="00A347B4">
            <w:pPr>
              <w:textAlignment w:val="top"/>
              <w:rPr>
                <w:spacing w:val="-4"/>
                <w:sz w:val="22"/>
              </w:rPr>
            </w:pPr>
            <w:r>
              <w:rPr>
                <w:sz w:val="22"/>
              </w:rPr>
              <w:t>Знаковые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процессы</w:t>
            </w:r>
          </w:p>
        </w:tc>
        <w:tc>
          <w:tcPr>
            <w:tcW w:w="3600" w:type="dxa"/>
          </w:tcPr>
          <w:p w14:paraId="63DF9262" w14:textId="77777777" w:rsidR="00A347B4" w:rsidRDefault="00A347B4">
            <w:pPr>
              <w:pStyle w:val="a6"/>
              <w:tabs>
                <w:tab w:val="left" w:pos="1439"/>
              </w:tabs>
              <w:spacing w:before="2"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Функции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уровни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языка.</w:t>
            </w:r>
          </w:p>
          <w:p w14:paraId="12FF9445" w14:textId="77777777" w:rsidR="00A347B4" w:rsidRDefault="00A347B4">
            <w:pPr>
              <w:pStyle w:val="a6"/>
              <w:tabs>
                <w:tab w:val="left" w:pos="1384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Семиотический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принцип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музыки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метафизике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Гегеля</w:t>
            </w:r>
          </w:p>
          <w:p w14:paraId="71E7C64C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3AF4A64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56C5D709" w14:textId="77777777" w:rsidR="00A347B4" w:rsidRDefault="00A347B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</w:tcPr>
          <w:p w14:paraId="7ED76602" w14:textId="55400578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8715097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1E2D800F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4-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A347B4" w14:paraId="56A8498A" w14:textId="77777777" w:rsidTr="00A347B4">
        <w:trPr>
          <w:trHeight w:val="348"/>
        </w:trPr>
        <w:tc>
          <w:tcPr>
            <w:tcW w:w="1582" w:type="dxa"/>
          </w:tcPr>
          <w:p w14:paraId="70BB2028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Классификация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знакового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пространства.</w:t>
            </w:r>
          </w:p>
          <w:p w14:paraId="55CD8448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знак</w:t>
            </w:r>
          </w:p>
          <w:p w14:paraId="4858B1C5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</w:p>
        </w:tc>
        <w:tc>
          <w:tcPr>
            <w:tcW w:w="3600" w:type="dxa"/>
          </w:tcPr>
          <w:p w14:paraId="0DA8B6D3" w14:textId="77777777" w:rsidR="00A347B4" w:rsidRDefault="00A347B4">
            <w:pPr>
              <w:pStyle w:val="a6"/>
              <w:tabs>
                <w:tab w:val="left" w:pos="1384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Понятие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знака</w:t>
            </w:r>
          </w:p>
          <w:p w14:paraId="1C7A717B" w14:textId="77777777" w:rsidR="00A347B4" w:rsidRDefault="00A347B4">
            <w:pPr>
              <w:pStyle w:val="a6"/>
              <w:tabs>
                <w:tab w:val="left" w:pos="1385"/>
              </w:tabs>
              <w:spacing w:before="2"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Понятие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символа</w:t>
            </w:r>
          </w:p>
          <w:p w14:paraId="20603156" w14:textId="77777777" w:rsidR="00A347B4" w:rsidRDefault="00A347B4">
            <w:pPr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55165D1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3EBBD7E5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47564548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</w:tcPr>
          <w:p w14:paraId="53ACB3DF" w14:textId="141EC2E9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37D4E40" w14:textId="77777777" w:rsidR="00A347B4" w:rsidRDefault="00A347B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192FB7BB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5-я</w:t>
            </w:r>
          </w:p>
        </w:tc>
      </w:tr>
      <w:tr w:rsidR="00A347B4" w14:paraId="117BB500" w14:textId="77777777" w:rsidTr="00A347B4">
        <w:trPr>
          <w:trHeight w:val="225"/>
        </w:trPr>
        <w:tc>
          <w:tcPr>
            <w:tcW w:w="1582" w:type="dxa"/>
          </w:tcPr>
          <w:p w14:paraId="111A0D5A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Кодификация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кодификационной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  <w:p w14:paraId="2F7EDD7C" w14:textId="77777777" w:rsidR="00A347B4" w:rsidRPr="00F46E59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Стереотипы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знакового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поведения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человека</w:t>
            </w:r>
          </w:p>
        </w:tc>
        <w:tc>
          <w:tcPr>
            <w:tcW w:w="3600" w:type="dxa"/>
          </w:tcPr>
          <w:p w14:paraId="3103A2D5" w14:textId="77777777" w:rsidR="00A347B4" w:rsidRDefault="00A347B4">
            <w:pPr>
              <w:pStyle w:val="a6"/>
              <w:tabs>
                <w:tab w:val="left" w:pos="1385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знаков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роль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знаковой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процессе</w:t>
            </w:r>
            <w:r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онто</w:t>
            </w:r>
            <w:proofErr w:type="spellEnd"/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филогенеза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человека.</w:t>
            </w:r>
          </w:p>
          <w:p w14:paraId="738A9579" w14:textId="77777777" w:rsidR="00A347B4" w:rsidRDefault="00A347B4">
            <w:pPr>
              <w:pStyle w:val="a6"/>
              <w:tabs>
                <w:tab w:val="left" w:pos="1440"/>
              </w:tabs>
              <w:spacing w:before="1"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Семиология</w:t>
            </w:r>
            <w:r>
              <w:rPr>
                <w:spacing w:val="-9"/>
                <w:sz w:val="22"/>
              </w:rPr>
              <w:t xml:space="preserve"> </w:t>
            </w:r>
            <w:proofErr w:type="spellStart"/>
            <w:r>
              <w:rPr>
                <w:spacing w:val="-2"/>
                <w:sz w:val="22"/>
              </w:rPr>
              <w:t>Р.Барта</w:t>
            </w:r>
            <w:proofErr w:type="spellEnd"/>
            <w:r>
              <w:rPr>
                <w:spacing w:val="-2"/>
                <w:sz w:val="22"/>
              </w:rPr>
              <w:t>.</w:t>
            </w:r>
          </w:p>
          <w:p w14:paraId="269549D4" w14:textId="77777777" w:rsidR="00A347B4" w:rsidRDefault="00A347B4">
            <w:pPr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483E220E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2AD5D56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</w:tcPr>
          <w:p w14:paraId="1FE27573" w14:textId="7B2810D9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C08203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6D4880A2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6-я</w:t>
            </w:r>
          </w:p>
        </w:tc>
      </w:tr>
      <w:tr w:rsidR="00A347B4" w14:paraId="225053DA" w14:textId="77777777" w:rsidTr="00A347B4">
        <w:trPr>
          <w:trHeight w:val="225"/>
        </w:trPr>
        <w:tc>
          <w:tcPr>
            <w:tcW w:w="1582" w:type="dxa"/>
          </w:tcPr>
          <w:p w14:paraId="51DB7513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Коды,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шифры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тексты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структуры</w:t>
            </w:r>
          </w:p>
          <w:p w14:paraId="6B273CF5" w14:textId="77777777" w:rsidR="00A347B4" w:rsidRDefault="00A347B4">
            <w:pPr>
              <w:textAlignment w:val="top"/>
              <w:rPr>
                <w:spacing w:val="-2"/>
                <w:sz w:val="22"/>
              </w:rPr>
            </w:pPr>
            <w:r>
              <w:rPr>
                <w:sz w:val="22"/>
              </w:rPr>
              <w:t>Классификация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знакового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пространства.</w:t>
            </w:r>
          </w:p>
        </w:tc>
        <w:tc>
          <w:tcPr>
            <w:tcW w:w="3600" w:type="dxa"/>
          </w:tcPr>
          <w:p w14:paraId="5B5A61C9" w14:textId="77777777" w:rsidR="00A347B4" w:rsidRDefault="00A347B4">
            <w:pPr>
              <w:pStyle w:val="a6"/>
              <w:tabs>
                <w:tab w:val="left" w:pos="1385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Семиотика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информационных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технологий</w:t>
            </w:r>
          </w:p>
          <w:p w14:paraId="356653AE" w14:textId="77777777" w:rsidR="00A347B4" w:rsidRDefault="00A347B4">
            <w:pPr>
              <w:pStyle w:val="a6"/>
              <w:tabs>
                <w:tab w:val="left" w:pos="1385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Знаки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символы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средство</w:t>
            </w:r>
            <w:r>
              <w:rPr>
                <w:spacing w:val="-4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паттернизации</w:t>
            </w:r>
            <w:proofErr w:type="spellEnd"/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образа</w:t>
            </w:r>
            <w:r>
              <w:rPr>
                <w:spacing w:val="-4"/>
                <w:sz w:val="22"/>
              </w:rPr>
              <w:t xml:space="preserve"> мира</w:t>
            </w:r>
          </w:p>
          <w:p w14:paraId="31A51720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574E318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038D99A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689" w:type="dxa"/>
          </w:tcPr>
          <w:p w14:paraId="7000A02A" w14:textId="4B1B5B7A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30D6670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141FC835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6-7-я</w:t>
            </w:r>
          </w:p>
        </w:tc>
      </w:tr>
      <w:tr w:rsidR="00A347B4" w14:paraId="61E7BFC7" w14:textId="77777777" w:rsidTr="00A347B4">
        <w:trPr>
          <w:trHeight w:val="225"/>
        </w:trPr>
        <w:tc>
          <w:tcPr>
            <w:tcW w:w="1582" w:type="dxa"/>
          </w:tcPr>
          <w:p w14:paraId="7EAD8751" w14:textId="77777777" w:rsidR="00A347B4" w:rsidRPr="00F46E59" w:rsidRDefault="00A347B4">
            <w:pPr>
              <w:textAlignment w:val="top"/>
              <w:rPr>
                <w:sz w:val="22"/>
              </w:rPr>
            </w:pPr>
            <w:r>
              <w:rPr>
                <w:sz w:val="22"/>
              </w:rPr>
              <w:t>Кодификация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кодификацио</w:t>
            </w:r>
            <w:r>
              <w:rPr>
                <w:sz w:val="22"/>
              </w:rPr>
              <w:lastRenderedPageBreak/>
              <w:t>нной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3600" w:type="dxa"/>
          </w:tcPr>
          <w:p w14:paraId="622D264F" w14:textId="77777777" w:rsidR="00A347B4" w:rsidRDefault="00A347B4">
            <w:pPr>
              <w:pStyle w:val="a6"/>
              <w:tabs>
                <w:tab w:val="left" w:pos="1385"/>
              </w:tabs>
              <w:spacing w:before="2"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Семиотика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реклама</w:t>
            </w:r>
          </w:p>
          <w:p w14:paraId="79239683" w14:textId="77777777" w:rsidR="00A347B4" w:rsidRDefault="00A347B4">
            <w:pPr>
              <w:pStyle w:val="a6"/>
              <w:tabs>
                <w:tab w:val="left" w:pos="1440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понятия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семиотики</w:t>
            </w:r>
          </w:p>
          <w:p w14:paraId="65521C6B" w14:textId="77777777" w:rsidR="00A347B4" w:rsidRDefault="00A347B4">
            <w:pPr>
              <w:pStyle w:val="a3"/>
              <w:spacing w:before="5"/>
            </w:pPr>
          </w:p>
          <w:p w14:paraId="1A192664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E284EC" w14:textId="77777777" w:rsidR="00A347B4" w:rsidRDefault="00A347B4">
            <w:pPr>
              <w:rPr>
                <w:iCs/>
                <w:sz w:val="20"/>
                <w:szCs w:val="20"/>
              </w:rPr>
            </w:pPr>
            <w:r w:rsidRPr="00F46E59">
              <w:rPr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A122D38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265DB53B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activities, describing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photos</w:t>
            </w:r>
          </w:p>
        </w:tc>
        <w:tc>
          <w:tcPr>
            <w:tcW w:w="689" w:type="dxa"/>
          </w:tcPr>
          <w:p w14:paraId="73FE63E2" w14:textId="739140E4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4AD1F0" w14:textId="77777777" w:rsidR="00A347B4" w:rsidRDefault="00A347B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14:paraId="2E6488FB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7-8-я</w:t>
            </w:r>
          </w:p>
        </w:tc>
      </w:tr>
      <w:tr w:rsidR="00A347B4" w14:paraId="03079A5A" w14:textId="77777777" w:rsidTr="00A347B4">
        <w:trPr>
          <w:trHeight w:val="130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1C49" w14:textId="77777777" w:rsidR="00A347B4" w:rsidRDefault="00A347B4">
            <w:pPr>
              <w:textAlignment w:val="top"/>
              <w:rPr>
                <w:sz w:val="22"/>
                <w:lang w:val="en-US"/>
              </w:rPr>
            </w:pPr>
            <w:r>
              <w:rPr>
                <w:sz w:val="22"/>
              </w:rPr>
              <w:t>Синхрония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диахрония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знаков.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65D" w14:textId="77777777" w:rsidR="00A347B4" w:rsidRDefault="00A347B4">
            <w:pPr>
              <w:pStyle w:val="a6"/>
              <w:tabs>
                <w:tab w:val="left" w:pos="1529"/>
              </w:tabs>
              <w:spacing w:before="1"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Роль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знаков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познании</w:t>
            </w:r>
          </w:p>
          <w:p w14:paraId="3FCE9051" w14:textId="77777777" w:rsidR="00A347B4" w:rsidRDefault="00A347B4">
            <w:pPr>
              <w:pStyle w:val="a6"/>
              <w:tabs>
                <w:tab w:val="left" w:pos="1529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Языки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 xml:space="preserve"> знаков</w:t>
            </w:r>
          </w:p>
          <w:p w14:paraId="728347CB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4D1" w14:textId="77777777" w:rsidR="00A347B4" w:rsidRDefault="00A347B4">
            <w:pPr>
              <w:rPr>
                <w:iCs/>
                <w:sz w:val="20"/>
                <w:szCs w:val="20"/>
              </w:rPr>
            </w:pPr>
            <w:r w:rsidRPr="00F46E5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</w:t>
            </w:r>
          </w:p>
          <w:p w14:paraId="369F3952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</w:p>
          <w:p w14:paraId="1566DF00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</w:p>
          <w:p w14:paraId="2685BF2B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8FD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6FC" w14:textId="26736869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C47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E04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9-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:rsidR="00A347B4" w14:paraId="132509FC" w14:textId="77777777" w:rsidTr="00A347B4">
        <w:trPr>
          <w:trHeight w:val="30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954" w14:textId="77777777" w:rsidR="00A347B4" w:rsidRDefault="00A347B4">
            <w:pPr>
              <w:textAlignment w:val="top"/>
              <w:rPr>
                <w:sz w:val="22"/>
                <w:lang w:val="en-US"/>
              </w:rPr>
            </w:pPr>
            <w:r>
              <w:rPr>
                <w:sz w:val="22"/>
              </w:rPr>
              <w:t>Классы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знаковых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2EB" w14:textId="77777777" w:rsidR="00A347B4" w:rsidRDefault="00A347B4">
            <w:pPr>
              <w:pStyle w:val="a6"/>
              <w:tabs>
                <w:tab w:val="left" w:pos="1529"/>
              </w:tabs>
              <w:spacing w:line="252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Знаковые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системы</w:t>
            </w:r>
          </w:p>
          <w:p w14:paraId="58CA2553" w14:textId="77777777" w:rsidR="00A347B4" w:rsidRDefault="00A347B4">
            <w:pPr>
              <w:pStyle w:val="a6"/>
              <w:tabs>
                <w:tab w:val="left" w:pos="1529"/>
              </w:tabs>
              <w:spacing w:before="1"/>
              <w:ind w:left="0" w:firstLine="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полей</w:t>
            </w:r>
          </w:p>
          <w:p w14:paraId="5E06C6D4" w14:textId="77777777" w:rsidR="00A347B4" w:rsidRDefault="00A347B4">
            <w:pPr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F83" w14:textId="77777777" w:rsidR="00A347B4" w:rsidRDefault="00A347B4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F08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65D" w14:textId="3479481B" w:rsidR="00A347B4" w:rsidRPr="00A347B4" w:rsidRDefault="00A347B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573" w14:textId="77777777" w:rsidR="00A347B4" w:rsidRDefault="00A347B4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353" w14:textId="77777777" w:rsidR="00A347B4" w:rsidRDefault="00A347B4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10-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A347B4" w14:paraId="5FA385C0" w14:textId="77777777" w:rsidTr="00A347B4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26E" w14:textId="77777777" w:rsidR="00A347B4" w:rsidRDefault="00A347B4">
            <w:pPr>
              <w:textAlignment w:val="top"/>
              <w:rPr>
                <w:sz w:val="22"/>
                <w:lang w:val="en-US"/>
              </w:rPr>
            </w:pPr>
            <w:r>
              <w:rPr>
                <w:sz w:val="22"/>
              </w:rPr>
              <w:t>Виды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кодификационной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7D30" w14:textId="77777777" w:rsidR="00A347B4" w:rsidRDefault="00A347B4">
            <w:pPr>
              <w:pStyle w:val="a6"/>
              <w:tabs>
                <w:tab w:val="left" w:pos="1529"/>
              </w:tabs>
              <w:spacing w:before="2" w:line="253" w:lineRule="exact"/>
              <w:ind w:left="0" w:firstLine="0"/>
              <w:rPr>
                <w:sz w:val="22"/>
              </w:rPr>
            </w:pPr>
            <w:r>
              <w:rPr>
                <w:sz w:val="22"/>
              </w:rPr>
              <w:t>Семиотика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профессии</w:t>
            </w:r>
          </w:p>
          <w:p w14:paraId="63CC48E4" w14:textId="77777777" w:rsidR="00A347B4" w:rsidRDefault="00A347B4">
            <w:pPr>
              <w:pStyle w:val="a6"/>
              <w:tabs>
                <w:tab w:val="left" w:pos="1529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Уровни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социума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 xml:space="preserve"> знаки</w:t>
            </w:r>
          </w:p>
          <w:p w14:paraId="2F154459" w14:textId="77777777" w:rsidR="00A347B4" w:rsidRPr="00F46E59" w:rsidRDefault="00A347B4">
            <w:pPr>
              <w:textAlignment w:val="top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4ED" w14:textId="77777777" w:rsid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396" w14:textId="77777777" w:rsidR="00A347B4" w:rsidRDefault="00A347B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304" w14:textId="2BD003FC" w:rsidR="00A347B4" w:rsidRPr="00A347B4" w:rsidRDefault="00A347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BE8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79C0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11-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:rsidR="00A347B4" w14:paraId="04BED4D5" w14:textId="77777777" w:rsidTr="00A347B4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023" w14:textId="77777777" w:rsidR="00A347B4" w:rsidRDefault="00A347B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Итого</w:t>
            </w:r>
          </w:p>
          <w:p w14:paraId="372ACC15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i/>
                <w:iCs/>
                <w:sz w:val="20"/>
                <w:szCs w:val="20"/>
              </w:rPr>
              <w:t>модуль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266" w14:textId="77777777" w:rsidR="00A347B4" w:rsidRDefault="00A347B4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CBE9" w14:textId="77777777" w:rsidR="00A347B4" w:rsidRDefault="00A347B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36ч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965" w14:textId="77777777" w:rsidR="00A347B4" w:rsidRDefault="00A347B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C5B" w14:textId="1A44C5B0" w:rsidR="00A347B4" w:rsidRPr="00A347B4" w:rsidRDefault="00A347B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 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81C8" w14:textId="77777777" w:rsidR="00A347B4" w:rsidRDefault="00A347B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D84" w14:textId="77777777" w:rsidR="00A347B4" w:rsidRDefault="00A347B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</w:p>
          <w:p w14:paraId="41E18BD9" w14:textId="77777777" w:rsidR="00A347B4" w:rsidRDefault="00A347B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</w:rPr>
              <w:t>нед</w:t>
            </w:r>
            <w:proofErr w:type="spellEnd"/>
          </w:p>
        </w:tc>
      </w:tr>
      <w:tr w:rsidR="00A347B4" w14:paraId="1F176174" w14:textId="77777777" w:rsidTr="00A347B4">
        <w:trPr>
          <w:trHeight w:val="51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06B" w14:textId="77777777" w:rsidR="00A347B4" w:rsidRDefault="00A347B4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5D2" w14:textId="77777777" w:rsidR="00A347B4" w:rsidRDefault="00A347B4">
            <w:pPr>
              <w:ind w:left="36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808" w14:textId="77777777" w:rsidR="00A347B4" w:rsidRDefault="00A347B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693" w14:textId="77777777" w:rsidR="00A347B4" w:rsidRDefault="00A347B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647" w14:textId="77777777" w:rsidR="00A347B4" w:rsidRDefault="00A347B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BD1" w14:textId="77777777" w:rsidR="00A347B4" w:rsidRDefault="00A347B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B96" w14:textId="77777777" w:rsidR="00A347B4" w:rsidRDefault="00A347B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5F0271A3" w14:textId="77777777" w:rsidR="003629D2" w:rsidRDefault="003629D2">
      <w:pPr>
        <w:jc w:val="center"/>
        <w:rPr>
          <w:b/>
          <w:sz w:val="20"/>
          <w:szCs w:val="20"/>
        </w:rPr>
      </w:pPr>
    </w:p>
    <w:p w14:paraId="7BCE5387" w14:textId="77777777" w:rsidR="003629D2" w:rsidRDefault="003629D2">
      <w:pPr>
        <w:rPr>
          <w:rFonts w:eastAsia="Times"/>
          <w:color w:val="5B9BD5" w:themeColor="accent1"/>
          <w:sz w:val="24"/>
          <w:szCs w:val="24"/>
          <w:lang w:val="ky-KG"/>
        </w:rPr>
      </w:pPr>
    </w:p>
    <w:p w14:paraId="35674FAA" w14:textId="77777777" w:rsidR="003629D2" w:rsidRDefault="00000000">
      <w:pPr>
        <w:rPr>
          <w:rStyle w:val="y2iqfc"/>
          <w:sz w:val="24"/>
          <w:szCs w:val="24"/>
        </w:rPr>
      </w:pPr>
      <w:r>
        <w:rPr>
          <w:rFonts w:eastAsia="Times"/>
          <w:color w:val="5B9BD5" w:themeColor="accent1"/>
          <w:sz w:val="24"/>
          <w:szCs w:val="24"/>
          <w:lang w:val="ky-KG"/>
        </w:rPr>
        <w:t>Политика курса</w:t>
      </w:r>
      <w:r>
        <w:rPr>
          <w:rFonts w:eastAsia="Times"/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>
        <w:rPr>
          <w:sz w:val="24"/>
          <w:szCs w:val="24"/>
          <w:lang w:val="ky-KG"/>
        </w:rPr>
        <w:t xml:space="preserve">: </w:t>
      </w:r>
    </w:p>
    <w:p w14:paraId="5767FCB5" w14:textId="77777777" w:rsidR="003629D2" w:rsidRDefault="003629D2">
      <w:pPr>
        <w:rPr>
          <w:sz w:val="24"/>
          <w:szCs w:val="24"/>
        </w:rPr>
      </w:pPr>
    </w:p>
    <w:p w14:paraId="4B567E53" w14:textId="77777777" w:rsidR="003629D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5039166F" w14:textId="77777777" w:rsidR="003629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391E89D3" w14:textId="77777777" w:rsidR="003629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639A33E6" w14:textId="77777777" w:rsidR="003629D2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2DC5ED00" w14:textId="77777777" w:rsidR="003629D2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1D21E8CD" w14:textId="77777777" w:rsidR="003629D2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38ECC51C" w14:textId="77777777" w:rsidR="003629D2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6E528555" w14:textId="77777777" w:rsidR="003629D2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6ED1F6A0" w14:textId="77777777" w:rsidR="003629D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07EF55EF" w14:textId="77777777" w:rsidR="003629D2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03C06468" w14:textId="77777777" w:rsidR="003629D2" w:rsidRDefault="00000000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06D88E33" w14:textId="77777777" w:rsidR="003629D2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3CD3F8A5" w14:textId="77777777" w:rsidR="003629D2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2AF69BAC" w14:textId="77777777" w:rsidR="003629D2" w:rsidRDefault="00000000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51BEE522" w14:textId="77777777" w:rsidR="003629D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2369266A" w14:textId="77777777" w:rsidR="003629D2" w:rsidRDefault="00000000">
      <w:pPr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13F37AEA" w14:textId="77777777" w:rsidR="003629D2" w:rsidRDefault="00000000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7EBF24A4" w14:textId="77777777" w:rsidR="003629D2" w:rsidRDefault="00000000">
      <w:pPr>
        <w:numPr>
          <w:ilvl w:val="0"/>
          <w:numId w:val="1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05EDAC48" w14:textId="77777777" w:rsidR="003629D2" w:rsidRDefault="00000000">
      <w:pPr>
        <w:ind w:left="720"/>
        <w:rPr>
          <w:rStyle w:val="y2iqfc"/>
          <w:sz w:val="24"/>
          <w:szCs w:val="24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14:paraId="09F6EDA6" w14:textId="77777777" w:rsidR="003629D2" w:rsidRDefault="003629D2">
      <w:pPr>
        <w:rPr>
          <w:sz w:val="24"/>
          <w:szCs w:val="24"/>
        </w:rPr>
      </w:pPr>
    </w:p>
    <w:p w14:paraId="6107A237" w14:textId="77777777" w:rsidR="003629D2" w:rsidRDefault="00000000">
      <w:pPr>
        <w:ind w:firstLine="708"/>
        <w:rPr>
          <w:rStyle w:val="y2iqfc"/>
          <w:sz w:val="24"/>
          <w:szCs w:val="24"/>
        </w:rPr>
      </w:pP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 xml:space="preserve">Четкое изложение политики курса в </w:t>
      </w:r>
      <w:proofErr w:type="spellStart"/>
      <w:r>
        <w:rPr>
          <w:sz w:val="24"/>
          <w:szCs w:val="24"/>
        </w:rPr>
        <w:t>силлабусе</w:t>
      </w:r>
      <w:proofErr w:type="spellEnd"/>
      <w:r>
        <w:rPr>
          <w:sz w:val="24"/>
          <w:szCs w:val="24"/>
        </w:rPr>
        <w:t xml:space="preserve">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процессе обучения</w:t>
      </w:r>
      <w:r>
        <w:rPr>
          <w:sz w:val="24"/>
          <w:szCs w:val="24"/>
          <w:lang w:val="ky-KG"/>
        </w:rPr>
        <w:t>)</w:t>
      </w:r>
      <w:r>
        <w:rPr>
          <w:sz w:val="24"/>
          <w:szCs w:val="24"/>
        </w:rPr>
        <w:t>.</w:t>
      </w:r>
      <w:r>
        <w:rPr>
          <w:rFonts w:ascii="Noto Sans Symbols" w:eastAsia="Noto Sans Symbols" w:hAnsi="Noto Sans Symbols" w:cs="Noto Sans Symbols"/>
          <w:i/>
          <w:color w:val="000000"/>
          <w:sz w:val="24"/>
          <w:szCs w:val="24"/>
          <w:lang w:val="ky-KG"/>
        </w:rPr>
        <w:tab/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14:paraId="7CE6F88F" w14:textId="77777777" w:rsidR="003629D2" w:rsidRDefault="003629D2">
      <w:pPr>
        <w:pStyle w:val="4"/>
        <w:rPr>
          <w:rFonts w:ascii="Times New Roman" w:eastAsia="Times" w:hAnsi="Times New Roman" w:cs="Times New Roman"/>
          <w:sz w:val="24"/>
          <w:szCs w:val="24"/>
          <w:lang w:val="ky-KG"/>
        </w:rPr>
      </w:pPr>
    </w:p>
    <w:p w14:paraId="43DA8B52" w14:textId="77777777" w:rsidR="003629D2" w:rsidRPr="00A347B4" w:rsidRDefault="00000000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A347B4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14:paraId="048636F4" w14:textId="3157089E" w:rsidR="003629D2" w:rsidRPr="00815092" w:rsidRDefault="00000000" w:rsidP="00815092">
      <w:pPr>
        <w:pStyle w:val="a3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ОшГУ</w:t>
      </w:r>
      <w:proofErr w:type="spellEnd"/>
      <w:r>
        <w:rPr>
          <w:rStyle w:val="y2iqfc"/>
          <w:rFonts w:eastAsiaTheme="majorEastAsia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</w:t>
      </w:r>
      <w:r w:rsidR="00815092">
        <w:rPr>
          <w:sz w:val="24"/>
          <w:szCs w:val="24"/>
          <w:lang w:val="ky-KG"/>
        </w:rPr>
        <w:t>5</w:t>
      </w:r>
    </w:p>
    <w:p w14:paraId="7893CDDA" w14:textId="77777777" w:rsidR="003629D2" w:rsidRPr="00815092" w:rsidRDefault="003629D2">
      <w:pPr>
        <w:rPr>
          <w:rFonts w:eastAsia="Times"/>
          <w:sz w:val="22"/>
          <w:szCs w:val="22"/>
        </w:rPr>
      </w:pPr>
    </w:p>
    <w:p w14:paraId="594D0D78" w14:textId="77777777" w:rsidR="003629D2" w:rsidRPr="00A347B4" w:rsidRDefault="00000000">
      <w:pPr>
        <w:widowControl w:val="0"/>
        <w:ind w:left="494" w:right="427"/>
        <w:jc w:val="center"/>
        <w:rPr>
          <w:rFonts w:eastAsia="Times"/>
          <w:b/>
          <w:sz w:val="22"/>
          <w:szCs w:val="22"/>
          <w:lang w:val="ky-KG"/>
        </w:rPr>
      </w:pPr>
      <w:r w:rsidRPr="00A347B4">
        <w:rPr>
          <w:rFonts w:eastAsia="Times"/>
          <w:b/>
          <w:sz w:val="22"/>
          <w:szCs w:val="22"/>
          <w:lang w:val="ky-KG"/>
        </w:rPr>
        <w:t>Образовательные ресурсы</w:t>
      </w:r>
    </w:p>
    <w:p w14:paraId="7C0A965F" w14:textId="77777777" w:rsidR="003629D2" w:rsidRDefault="003629D2">
      <w:pPr>
        <w:widowControl w:val="0"/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94"/>
      </w:tblGrid>
      <w:tr w:rsidR="003629D2" w14:paraId="1E3F2D70" w14:textId="77777777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BC4A" w14:textId="77777777" w:rsidR="003629D2" w:rsidRDefault="0000000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3629D2" w14:paraId="6C8509EC" w14:textId="77777777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F142" w14:textId="77777777" w:rsidR="003629D2" w:rsidRDefault="00000000">
            <w:pPr>
              <w:widowControl w:val="0"/>
              <w:ind w:left="120" w:right="912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6D6F" w14:textId="77777777" w:rsidR="003629D2" w:rsidRDefault="0000000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:rsidR="003629D2" w14:paraId="26338D63" w14:textId="77777777">
        <w:trPr>
          <w:trHeight w:val="866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9154" w14:textId="77777777" w:rsidR="003629D2" w:rsidRDefault="00000000">
            <w:pPr>
              <w:widowControl w:val="0"/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2140" w14:textId="77777777" w:rsidR="003629D2" w:rsidRDefault="003629D2">
            <w:pPr>
              <w:pStyle w:val="a6"/>
              <w:tabs>
                <w:tab w:val="left" w:pos="2094"/>
              </w:tabs>
              <w:spacing w:line="276" w:lineRule="auto"/>
              <w:ind w:left="0" w:right="524" w:firstLine="0"/>
              <w:jc w:val="both"/>
              <w:rPr>
                <w:color w:val="0000FF"/>
                <w:sz w:val="22"/>
                <w:u w:val="single" w:color="0000FF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www.biblio-online.ru/book/semiotika-yazyki-i-kody-kultury-444743</w:t>
              </w:r>
            </w:hyperlink>
          </w:p>
          <w:p w14:paraId="68367701" w14:textId="77777777" w:rsidR="003629D2" w:rsidRDefault="003629D2">
            <w:pPr>
              <w:pStyle w:val="a6"/>
              <w:tabs>
                <w:tab w:val="left" w:pos="2095"/>
              </w:tabs>
              <w:spacing w:before="1" w:line="252" w:lineRule="exact"/>
              <w:ind w:left="0" w:firstLine="0"/>
              <w:rPr>
                <w:spacing w:val="-2"/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https://biblio-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online.ru</w:t>
              </w:r>
            </w:hyperlink>
            <w:r>
              <w:rPr>
                <w:spacing w:val="-2"/>
                <w:sz w:val="22"/>
              </w:rPr>
              <w:t>.</w:t>
            </w:r>
          </w:p>
          <w:p w14:paraId="0C804AA4" w14:textId="77777777" w:rsidR="003629D2" w:rsidRDefault="003629D2">
            <w:pPr>
              <w:pStyle w:val="a6"/>
              <w:tabs>
                <w:tab w:val="left" w:pos="2095"/>
              </w:tabs>
              <w:spacing w:line="252" w:lineRule="exact"/>
              <w:ind w:left="0" w:firstLine="0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http://www.iprbookshop.ru</w:t>
              </w:r>
            </w:hyperlink>
            <w:r>
              <w:rPr>
                <w:spacing w:val="-2"/>
                <w:sz w:val="22"/>
              </w:rPr>
              <w:t>.</w:t>
            </w:r>
          </w:p>
          <w:p w14:paraId="30BC30EC" w14:textId="77777777" w:rsidR="003629D2" w:rsidRDefault="003629D2">
            <w:pPr>
              <w:pStyle w:val="a6"/>
              <w:tabs>
                <w:tab w:val="left" w:pos="2094"/>
              </w:tabs>
              <w:spacing w:line="276" w:lineRule="auto"/>
              <w:ind w:left="0" w:right="524" w:firstLine="0"/>
              <w:jc w:val="both"/>
              <w:rPr>
                <w:color w:val="0000FF"/>
                <w:sz w:val="22"/>
                <w:u w:val="single" w:color="0000FF"/>
              </w:rPr>
            </w:pPr>
          </w:p>
          <w:p w14:paraId="3EADA22E" w14:textId="77777777" w:rsidR="003629D2" w:rsidRDefault="003629D2">
            <w:pPr>
              <w:textAlignment w:val="top"/>
              <w:rPr>
                <w:sz w:val="20"/>
                <w:szCs w:val="20"/>
              </w:rPr>
            </w:pPr>
          </w:p>
        </w:tc>
      </w:tr>
      <w:tr w:rsidR="003629D2" w14:paraId="47573AD5" w14:textId="77777777">
        <w:trPr>
          <w:trHeight w:val="429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DE2B" w14:textId="77777777" w:rsidR="003629D2" w:rsidRDefault="00000000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ADF" w14:textId="77777777" w:rsidR="003629D2" w:rsidRDefault="0000000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  <w:p w14:paraId="5129B024" w14:textId="77777777" w:rsidR="003629D2" w:rsidRDefault="003629D2">
            <w:pPr>
              <w:widowControl w:val="0"/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3629D2" w14:paraId="139F8E6F" w14:textId="77777777">
        <w:trPr>
          <w:trHeight w:val="21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CA7A" w14:textId="77777777" w:rsidR="003629D2" w:rsidRDefault="0000000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A700" w14:textId="77777777" w:rsidR="003629D2" w:rsidRDefault="003629D2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3629D2" w14:paraId="52D0D267" w14:textId="77777777">
        <w:trPr>
          <w:trHeight w:val="83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ED39" w14:textId="77777777" w:rsidR="003629D2" w:rsidRDefault="00000000">
            <w:pPr>
              <w:widowControl w:val="0"/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86AF" w14:textId="77777777" w:rsidR="003629D2" w:rsidRDefault="0000000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  <w:p w14:paraId="0F6FE5D5" w14:textId="77777777" w:rsidR="003629D2" w:rsidRDefault="003629D2">
            <w:pPr>
              <w:widowControl w:val="0"/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3629D2" w14:paraId="12ABB80A" w14:textId="77777777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91D6" w14:textId="77777777" w:rsidR="003629D2" w:rsidRDefault="00000000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7F1C" w14:textId="77777777" w:rsidR="003629D2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Бразговская</w:t>
            </w:r>
            <w:proofErr w:type="spellEnd"/>
            <w:r>
              <w:rPr>
                <w:sz w:val="22"/>
              </w:rPr>
              <w:t>, Е.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Е.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Семиотика. Языки и коды </w:t>
            </w:r>
            <w:proofErr w:type="gramStart"/>
            <w:r>
              <w:rPr>
                <w:sz w:val="22"/>
              </w:rPr>
              <w:t>культуры :</w:t>
            </w:r>
            <w:proofErr w:type="gramEnd"/>
            <w:r>
              <w:rPr>
                <w:sz w:val="22"/>
              </w:rPr>
              <w:t xml:space="preserve"> учебник и практикум для академического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бакалавриата /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Е.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Е.</w:t>
            </w:r>
            <w:r>
              <w:rPr>
                <w:spacing w:val="-4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Бразговская</w:t>
            </w:r>
            <w:proofErr w:type="spellEnd"/>
            <w:r>
              <w:rPr>
                <w:sz w:val="22"/>
              </w:rPr>
              <w:t>. —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2-е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изд.,</w:t>
            </w:r>
            <w:r>
              <w:rPr>
                <w:spacing w:val="40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испр</w:t>
            </w:r>
            <w:proofErr w:type="spellEnd"/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доп. —</w:t>
            </w:r>
            <w:r>
              <w:rPr>
                <w:spacing w:val="40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Москва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proofErr w:type="gramEnd"/>
            <w:r>
              <w:rPr>
                <w:sz w:val="22"/>
              </w:rPr>
              <w:t xml:space="preserve"> Издательство</w:t>
            </w:r>
            <w:r>
              <w:rPr>
                <w:spacing w:val="40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2019.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186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(Бакалавр.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Академический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курс). </w:t>
            </w:r>
          </w:p>
          <w:p w14:paraId="1C4809C6" w14:textId="77777777" w:rsidR="003629D2" w:rsidRDefault="00000000">
            <w:pPr>
              <w:widowControl w:val="0"/>
              <w:rPr>
                <w:sz w:val="22"/>
                <w:lang w:val="ky-KG"/>
              </w:rPr>
            </w:pPr>
            <w:proofErr w:type="spellStart"/>
            <w:r>
              <w:rPr>
                <w:sz w:val="22"/>
              </w:rPr>
              <w:t>еформатский</w:t>
            </w:r>
            <w:proofErr w:type="spellEnd"/>
            <w:r>
              <w:rPr>
                <w:sz w:val="22"/>
              </w:rPr>
              <w:t>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А. А.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Лингвистика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поэтика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А.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А.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Реформатский.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40"/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Москва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proofErr w:type="gramEnd"/>
            <w:r>
              <w:rPr>
                <w:sz w:val="22"/>
              </w:rPr>
              <w:t xml:space="preserve"> Издательство </w:t>
            </w:r>
            <w:proofErr w:type="spellStart"/>
            <w:r>
              <w:rPr>
                <w:sz w:val="22"/>
              </w:rPr>
              <w:t>Юрайт</w:t>
            </w:r>
            <w:proofErr w:type="spellEnd"/>
            <w:r>
              <w:rPr>
                <w:sz w:val="22"/>
              </w:rPr>
              <w:t>, 2020.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— 266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— (Антология мысли).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— ISBN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978-5-534-06480</w:t>
            </w:r>
          </w:p>
        </w:tc>
      </w:tr>
    </w:tbl>
    <w:p w14:paraId="725802C5" w14:textId="77777777" w:rsidR="003629D2" w:rsidRDefault="003629D2"/>
    <w:sectPr w:rsidR="0036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3637" w14:textId="77777777" w:rsidR="00765494" w:rsidRDefault="00765494">
      <w:r>
        <w:separator/>
      </w:r>
    </w:p>
  </w:endnote>
  <w:endnote w:type="continuationSeparator" w:id="0">
    <w:p w14:paraId="6849FD74" w14:textId="77777777" w:rsidR="00765494" w:rsidRDefault="0076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780E" w14:textId="77777777" w:rsidR="00765494" w:rsidRDefault="00765494">
      <w:r>
        <w:separator/>
      </w:r>
    </w:p>
  </w:footnote>
  <w:footnote w:type="continuationSeparator" w:id="0">
    <w:p w14:paraId="164CDFAA" w14:textId="77777777" w:rsidR="00765494" w:rsidRDefault="0076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262DA"/>
    <w:multiLevelType w:val="singleLevel"/>
    <w:tmpl w:val="A43262DA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1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18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6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3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98246">
    <w:abstractNumId w:val="0"/>
  </w:num>
  <w:num w:numId="2" w16cid:durableId="883102614">
    <w:abstractNumId w:val="1"/>
  </w:num>
  <w:num w:numId="3" w16cid:durableId="638002572">
    <w:abstractNumId w:val="3"/>
  </w:num>
  <w:num w:numId="4" w16cid:durableId="1044283103">
    <w:abstractNumId w:val="15"/>
  </w:num>
  <w:num w:numId="5" w16cid:durableId="681978796">
    <w:abstractNumId w:val="2"/>
  </w:num>
  <w:num w:numId="6" w16cid:durableId="1461612261">
    <w:abstractNumId w:val="16"/>
  </w:num>
  <w:num w:numId="7" w16cid:durableId="1955020762">
    <w:abstractNumId w:val="8"/>
  </w:num>
  <w:num w:numId="8" w16cid:durableId="1604339066">
    <w:abstractNumId w:val="11"/>
  </w:num>
  <w:num w:numId="9" w16cid:durableId="283850396">
    <w:abstractNumId w:val="6"/>
  </w:num>
  <w:num w:numId="10" w16cid:durableId="549730566">
    <w:abstractNumId w:val="5"/>
  </w:num>
  <w:num w:numId="11" w16cid:durableId="867529416">
    <w:abstractNumId w:val="4"/>
  </w:num>
  <w:num w:numId="12" w16cid:durableId="1073970301">
    <w:abstractNumId w:val="9"/>
  </w:num>
  <w:num w:numId="13" w16cid:durableId="1037310963">
    <w:abstractNumId w:val="7"/>
  </w:num>
  <w:num w:numId="14" w16cid:durableId="797141135">
    <w:abstractNumId w:val="10"/>
  </w:num>
  <w:num w:numId="15" w16cid:durableId="1008214288">
    <w:abstractNumId w:val="13"/>
  </w:num>
  <w:num w:numId="16" w16cid:durableId="1012337492">
    <w:abstractNumId w:val="14"/>
  </w:num>
  <w:num w:numId="17" w16cid:durableId="1630471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D2"/>
    <w:rsid w:val="000F22D9"/>
    <w:rsid w:val="00336234"/>
    <w:rsid w:val="003629D2"/>
    <w:rsid w:val="003E02B8"/>
    <w:rsid w:val="003F37DE"/>
    <w:rsid w:val="00765494"/>
    <w:rsid w:val="00815092"/>
    <w:rsid w:val="009971C0"/>
    <w:rsid w:val="00A347B4"/>
    <w:rsid w:val="00B12B84"/>
    <w:rsid w:val="00CB09C3"/>
    <w:rsid w:val="00CB1511"/>
    <w:rsid w:val="00F46112"/>
    <w:rsid w:val="00F46E59"/>
    <w:rsid w:val="00F659FB"/>
    <w:rsid w:val="03F31D60"/>
    <w:rsid w:val="1BD5535B"/>
    <w:rsid w:val="1C4A69AB"/>
    <w:rsid w:val="32C91062"/>
    <w:rsid w:val="33AE1231"/>
    <w:rsid w:val="3E390124"/>
    <w:rsid w:val="436866BF"/>
    <w:rsid w:val="4CA90CEB"/>
    <w:rsid w:val="5497608D"/>
    <w:rsid w:val="581A595C"/>
    <w:rsid w:val="619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8E306"/>
  <w15:docId w15:val="{C8A0225D-6049-44F0-AE54-6D8BE3A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2iqfc">
    <w:name w:val="y2iqfc"/>
    <w:basedOn w:val="a0"/>
    <w:qFormat/>
  </w:style>
  <w:style w:type="paragraph" w:styleId="a6">
    <w:name w:val="List Paragraph"/>
    <w:basedOn w:val="a"/>
    <w:uiPriority w:val="1"/>
    <w:qFormat/>
    <w:pPr>
      <w:ind w:left="983" w:hanging="360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semiotika-yazyki-i-kody-kultury-444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Пользователь</cp:lastModifiedBy>
  <cp:revision>7</cp:revision>
  <dcterms:created xsi:type="dcterms:W3CDTF">2024-09-23T12:15:00Z</dcterms:created>
  <dcterms:modified xsi:type="dcterms:W3CDTF">2025-11-20T10:39:00Z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9FD5B401D6B64544BBBCB996F1A77D5B_13</vt:lpwstr>
  </property>
</Properties>
</file>